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3" w:rsidRDefault="00DF53C3" w:rsidP="00DF5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4276A2" w:rsidRDefault="00A01066" w:rsidP="00DF53C3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AC0D43" w:rsidRPr="00697E14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за 202</w:t>
      </w:r>
      <w:r w:rsidR="00A344E1">
        <w:rPr>
          <w:rFonts w:ascii="Times New Roman" w:hAnsi="Times New Roman" w:cs="Times New Roman"/>
          <w:sz w:val="28"/>
          <w:szCs w:val="28"/>
        </w:rPr>
        <w:t>1</w:t>
      </w:r>
      <w:r w:rsidRPr="004276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224" w:rsidRPr="00697E14" w:rsidRDefault="00D22224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697E14" w:rsidRDefault="00D22224" w:rsidP="003D538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A01066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12-нпа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налоговых расходов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Локосово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изменением от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111-нпа</w:t>
      </w:r>
      <w:r w:rsidR="00A344E1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08.08.2022 № 60-нпа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23D" w:rsidRPr="00697E14" w:rsidRDefault="0020223D" w:rsidP="003D538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Локосово </w:t>
      </w:r>
      <w:r w:rsidRPr="00697E14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697E14" w:rsidRDefault="00A31660" w:rsidP="003D538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</w:t>
      </w:r>
      <w:r w:rsidR="00A344E1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 xml:space="preserve"> год</w:t>
      </w:r>
      <w:r w:rsidR="00172A6A">
        <w:rPr>
          <w:rFonts w:ascii="Times New Roman" w:hAnsi="Times New Roman" w:cs="Times New Roman"/>
          <w:sz w:val="28"/>
          <w:szCs w:val="28"/>
        </w:rPr>
        <w:t xml:space="preserve">, </w:t>
      </w:r>
      <w:r w:rsidR="00646118" w:rsidRPr="0064611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r w:rsidR="00172A6A" w:rsidRPr="0064611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</w:t>
      </w:r>
      <w:r w:rsidR="00172A6A" w:rsidRPr="0064611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172A6A" w:rsidRPr="0064611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.lokosovo.ru/deyatelnost/byudzhet-i-finansy.php</w:t>
      </w:r>
      <w:r w:rsidR="0064611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)</w:t>
      </w:r>
      <w:r w:rsidR="0020223D" w:rsidRPr="00697E14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направлениям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697E14">
        <w:rPr>
          <w:rFonts w:ascii="Times New Roman" w:hAnsi="Times New Roman" w:cs="Times New Roman"/>
          <w:sz w:val="28"/>
          <w:szCs w:val="28"/>
        </w:rPr>
        <w:t>со</w:t>
      </w:r>
      <w:r w:rsidR="006E1DEA" w:rsidRPr="00697E14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806B75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A92B02">
        <w:rPr>
          <w:rFonts w:ascii="Times New Roman" w:hAnsi="Times New Roman" w:cs="Times New Roman"/>
          <w:sz w:val="28"/>
          <w:szCs w:val="28"/>
        </w:rPr>
        <w:t>, в соответ</w:t>
      </w:r>
      <w:r w:rsidR="005D581C" w:rsidRPr="00697E14">
        <w:rPr>
          <w:rFonts w:ascii="Times New Roman" w:hAnsi="Times New Roman" w:cs="Times New Roman"/>
          <w:sz w:val="28"/>
          <w:szCs w:val="28"/>
        </w:rPr>
        <w:t>ствии со стратегией социально-экономического развития Сургутского района до 2030 года,</w:t>
      </w:r>
      <w:r w:rsidR="00A146BE">
        <w:rPr>
          <w:rFonts w:ascii="Times New Roman" w:hAnsi="Times New Roman" w:cs="Times New Roman"/>
          <w:sz w:val="28"/>
          <w:szCs w:val="28"/>
        </w:rPr>
        <w:t xml:space="preserve"> </w:t>
      </w:r>
      <w:r w:rsidR="005C4C30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5D581C" w:rsidRPr="00697E14">
        <w:rPr>
          <w:rFonts w:ascii="Times New Roman" w:hAnsi="Times New Roman" w:cs="Times New Roman"/>
          <w:sz w:val="28"/>
          <w:szCs w:val="28"/>
        </w:rPr>
        <w:t>решением Думы Сургутского района от 17.12.2018 №</w:t>
      </w:r>
      <w:r w:rsidR="00A146BE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697E14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697E14">
        <w:rPr>
          <w:rFonts w:ascii="Times New Roman" w:hAnsi="Times New Roman" w:cs="Times New Roman"/>
          <w:sz w:val="28"/>
          <w:szCs w:val="28"/>
        </w:rPr>
        <w:t>, технические</w:t>
      </w:r>
      <w:r w:rsidR="00A01066">
        <w:rPr>
          <w:rFonts w:ascii="Times New Roman" w:hAnsi="Times New Roman" w:cs="Times New Roman"/>
          <w:sz w:val="28"/>
          <w:szCs w:val="28"/>
        </w:rPr>
        <w:t>)</w:t>
      </w:r>
      <w:r w:rsidR="00806B75">
        <w:rPr>
          <w:rFonts w:ascii="Times New Roman" w:hAnsi="Times New Roman" w:cs="Times New Roman"/>
          <w:sz w:val="28"/>
          <w:szCs w:val="28"/>
        </w:rPr>
        <w:t>, а также кураторы налоговых расходов</w:t>
      </w:r>
      <w:r w:rsidR="0020223D" w:rsidRPr="00697E14">
        <w:rPr>
          <w:rFonts w:ascii="Times New Roman" w:hAnsi="Times New Roman" w:cs="Times New Roman"/>
          <w:sz w:val="28"/>
          <w:szCs w:val="28"/>
        </w:rPr>
        <w:t>.</w:t>
      </w:r>
    </w:p>
    <w:p w:rsidR="00B20DFE" w:rsidRPr="00697E14" w:rsidRDefault="006E1DEA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A01066">
        <w:rPr>
          <w:rFonts w:ascii="Times New Roman" w:hAnsi="Times New Roman" w:cs="Times New Roman"/>
          <w:sz w:val="28"/>
          <w:szCs w:val="28"/>
        </w:rPr>
        <w:t>1</w:t>
      </w:r>
      <w:r w:rsidR="00A344E1">
        <w:rPr>
          <w:rFonts w:ascii="Times New Roman" w:hAnsi="Times New Roman" w:cs="Times New Roman"/>
          <w:sz w:val="28"/>
          <w:szCs w:val="28"/>
        </w:rPr>
        <w:t>2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A01066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="00B20DFE" w:rsidRPr="00697E14">
        <w:rPr>
          <w:rFonts w:ascii="Times New Roman" w:hAnsi="Times New Roman" w:cs="Times New Roman"/>
          <w:sz w:val="28"/>
          <w:szCs w:val="28"/>
        </w:rPr>
        <w:t>:</w:t>
      </w:r>
    </w:p>
    <w:p w:rsidR="00B20DFE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A01066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A01066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A01066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</w:t>
      </w:r>
      <w:r w:rsidR="00A01066">
        <w:rPr>
          <w:rFonts w:ascii="Times New Roman" w:hAnsi="Times New Roman" w:cs="Times New Roman"/>
          <w:sz w:val="28"/>
          <w:szCs w:val="28"/>
        </w:rPr>
        <w:t>31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697E14">
        <w:rPr>
          <w:rFonts w:ascii="Times New Roman" w:hAnsi="Times New Roman" w:cs="Times New Roman"/>
          <w:sz w:val="28"/>
          <w:szCs w:val="28"/>
        </w:rPr>
        <w:t>»</w:t>
      </w:r>
      <w:r w:rsidR="00CA105E" w:rsidRPr="00697E14">
        <w:rPr>
          <w:rFonts w:ascii="Times New Roman" w:hAnsi="Times New Roman" w:cs="Times New Roman"/>
          <w:sz w:val="28"/>
          <w:szCs w:val="28"/>
        </w:rPr>
        <w:t>,</w:t>
      </w:r>
    </w:p>
    <w:p w:rsidR="00122C6F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от 25.11.2014 №</w:t>
      </w:r>
      <w:r w:rsidR="00A01066">
        <w:rPr>
          <w:rFonts w:ascii="Times New Roman" w:hAnsi="Times New Roman" w:cs="Times New Roman"/>
          <w:sz w:val="28"/>
          <w:szCs w:val="28"/>
        </w:rPr>
        <w:t xml:space="preserve"> 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лиц».</w:t>
      </w:r>
    </w:p>
    <w:p w:rsidR="00697E14" w:rsidRPr="00697E14" w:rsidRDefault="00697E14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объ</w:t>
      </w:r>
      <w:r w:rsidR="00A92B02">
        <w:rPr>
          <w:rFonts w:ascii="Times New Roman" w:hAnsi="Times New Roman" w:cs="Times New Roman"/>
          <w:sz w:val="28"/>
          <w:szCs w:val="28"/>
        </w:rPr>
        <w:t>ё</w:t>
      </w:r>
      <w:r w:rsidRPr="00697E14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A01066">
        <w:rPr>
          <w:rFonts w:ascii="Times New Roman" w:hAnsi="Times New Roman" w:cs="Times New Roman"/>
          <w:sz w:val="28"/>
          <w:szCs w:val="28"/>
        </w:rPr>
        <w:t>администрацией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5C4C3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146BE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 фискальных характерис</w:t>
      </w:r>
      <w:r w:rsidR="00A92B02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>
        <w:rPr>
          <w:rFonts w:ascii="Times New Roman" w:hAnsi="Times New Roman" w:cs="Times New Roman"/>
          <w:sz w:val="28"/>
          <w:szCs w:val="28"/>
        </w:rPr>
        <w:t>нных в перечень</w:t>
      </w:r>
      <w:r w:rsidR="00806B7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697E14" w:rsidRDefault="00697E14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EB4" w:rsidRDefault="00BB4EB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6B3" w:rsidRDefault="002446B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6BE" w:rsidRDefault="00A146BE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lastRenderedPageBreak/>
        <w:t>Общая сумма налоговых расходов за 202</w:t>
      </w:r>
      <w:r w:rsidR="00A344E1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7E14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2A3907" w:rsidRPr="002A3907" w:rsidRDefault="002A3907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697E14" w:rsidRPr="00D97040" w:rsidRDefault="00D97040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,</w:t>
      </w:r>
    </w:p>
    <w:tbl>
      <w:tblPr>
        <w:tblW w:w="10065" w:type="dxa"/>
        <w:tblInd w:w="-5" w:type="dxa"/>
        <w:tblLook w:val="04A0"/>
      </w:tblPr>
      <w:tblGrid>
        <w:gridCol w:w="689"/>
        <w:gridCol w:w="5905"/>
        <w:gridCol w:w="1911"/>
        <w:gridCol w:w="1560"/>
      </w:tblGrid>
      <w:tr w:rsidR="00E1203D" w:rsidRPr="00E1203D" w:rsidTr="00561D9F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A344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A344E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561D9F" w:rsidRPr="00E1203D" w:rsidTr="00561D9F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Сумма </w:t>
            </w:r>
          </w:p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(тыс. руб.)</w:t>
            </w:r>
          </w:p>
        </w:tc>
      </w:tr>
      <w:tr w:rsidR="00E1203D" w:rsidRPr="00E1203D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A01066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 местных налогах,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A01066" w:rsidP="00A344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344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A344E1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865,3</w:t>
            </w:r>
          </w:p>
        </w:tc>
      </w:tr>
      <w:tr w:rsidR="00E1203D" w:rsidRPr="005F69A8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C95A8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B4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="00D97040"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A344E1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63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5F69A8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</w:t>
            </w:r>
            <w:r w:rsidR="00E97E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A344E1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5F69A8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62,3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5F69A8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A344E1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687</w:t>
            </w:r>
            <w:r w:rsidR="00E97E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D97040">
        <w:trPr>
          <w:trHeight w:val="8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«О земельном налоге»,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4F3963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4F3963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687,3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F46EF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F46EF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D5D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5F69A8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5F69A8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69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25C93" w:rsidRPr="005F69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Технические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F46EF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F46EFE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E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687</w:t>
            </w:r>
            <w:r w:rsidR="00E97E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D97040">
        <w:trPr>
          <w:trHeight w:val="7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25.11.2014 №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-нпа «О налоге на имущество физических лиц»,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5F69A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69A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4F3963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5F69A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178</w:t>
            </w:r>
            <w:r w:rsidR="00E97EF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5F69A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69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4F3963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</w:t>
            </w:r>
            <w:r w:rsidR="00E97E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D97040">
        <w:trPr>
          <w:trHeight w:val="1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5F69A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F69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4F3963" w:rsidRDefault="005F69A8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  <w:r w:rsidR="00E97E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</w:tbl>
    <w:p w:rsidR="00697E14" w:rsidRPr="00697E14" w:rsidRDefault="00697E14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C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действующих налоговых расходов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социально</w:t>
      </w:r>
      <w:r w:rsidR="005C67B5">
        <w:rPr>
          <w:rFonts w:ascii="Times New Roman" w:hAnsi="Times New Roman" w:cs="Times New Roman"/>
          <w:sz w:val="28"/>
          <w:szCs w:val="28"/>
        </w:rPr>
        <w:t>-</w:t>
      </w:r>
      <w:r w:rsidRPr="00697E14">
        <w:rPr>
          <w:rFonts w:ascii="Times New Roman" w:hAnsi="Times New Roman" w:cs="Times New Roman"/>
          <w:sz w:val="28"/>
          <w:szCs w:val="28"/>
        </w:rPr>
        <w:t xml:space="preserve"> экономической политики </w:t>
      </w:r>
      <w:r w:rsidR="00FC7F9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>.</w:t>
      </w:r>
    </w:p>
    <w:p w:rsidR="00FC7F94" w:rsidRDefault="00FC7F94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648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 соответствии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C7F94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от 25.11.2014 № </w:t>
      </w:r>
      <w:r w:rsidR="00FC7F94">
        <w:rPr>
          <w:rFonts w:ascii="Times New Roman" w:hAnsi="Times New Roman" w:cs="Times New Roman"/>
          <w:sz w:val="28"/>
          <w:szCs w:val="28"/>
        </w:rPr>
        <w:t>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</w:t>
      </w:r>
      <w:r w:rsidR="009E21C2">
        <w:rPr>
          <w:rFonts w:ascii="Times New Roman" w:hAnsi="Times New Roman" w:cs="Times New Roman"/>
          <w:sz w:val="28"/>
          <w:szCs w:val="28"/>
        </w:rPr>
        <w:t xml:space="preserve">» </w:t>
      </w:r>
      <w:r w:rsidR="003673BB">
        <w:rPr>
          <w:rFonts w:ascii="Times New Roman" w:hAnsi="Times New Roman" w:cs="Times New Roman"/>
          <w:sz w:val="28"/>
          <w:szCs w:val="28"/>
        </w:rPr>
        <w:t>налоговые расходы предоставлены в виде: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648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F033CA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9E21C2">
        <w:rPr>
          <w:rFonts w:ascii="Times New Roman" w:hAnsi="Times New Roman" w:cs="Times New Roman"/>
          <w:sz w:val="28"/>
          <w:szCs w:val="28"/>
        </w:rPr>
        <w:t>в размере 100%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F033CA">
        <w:rPr>
          <w:rFonts w:ascii="Times New Roman" w:hAnsi="Times New Roman" w:cs="Times New Roman"/>
          <w:sz w:val="28"/>
          <w:szCs w:val="28"/>
        </w:rPr>
        <w:t>представителям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FC7F9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806B75">
        <w:rPr>
          <w:rFonts w:ascii="Times New Roman" w:hAnsi="Times New Roman" w:cs="Times New Roman"/>
          <w:sz w:val="28"/>
          <w:szCs w:val="28"/>
        </w:rPr>
        <w:t>х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F033CA">
        <w:rPr>
          <w:rFonts w:ascii="Times New Roman" w:hAnsi="Times New Roman" w:cs="Times New Roman"/>
          <w:sz w:val="28"/>
          <w:szCs w:val="28"/>
        </w:rPr>
        <w:t>лиц,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F033CA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</w:t>
      </w:r>
      <w:r w:rsidR="005709A3">
        <w:rPr>
          <w:rFonts w:ascii="Times New Roman" w:hAnsi="Times New Roman" w:cs="Times New Roman"/>
          <w:sz w:val="28"/>
          <w:szCs w:val="28"/>
        </w:rPr>
        <w:t>5</w:t>
      </w:r>
      <w:r w:rsidR="00F033CA" w:rsidRPr="00F033CA">
        <w:rPr>
          <w:rFonts w:ascii="Times New Roman" w:hAnsi="Times New Roman" w:cs="Times New Roman"/>
          <w:sz w:val="28"/>
          <w:szCs w:val="28"/>
        </w:rPr>
        <w:t>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4F3963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3963">
        <w:rPr>
          <w:rFonts w:ascii="Times New Roman" w:hAnsi="Times New Roman" w:cs="Times New Roman"/>
          <w:sz w:val="28"/>
          <w:szCs w:val="28"/>
        </w:rPr>
        <w:t xml:space="preserve"> 130 </w:t>
      </w:r>
      <w:r w:rsidRPr="0064611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D60BBB" w:rsidRPr="00646118">
        <w:rPr>
          <w:rFonts w:ascii="Times New Roman" w:hAnsi="Times New Roman" w:cs="Times New Roman"/>
          <w:sz w:val="28"/>
          <w:szCs w:val="28"/>
        </w:rPr>
        <w:t>ов</w:t>
      </w:r>
      <w:r w:rsidRPr="00646118">
        <w:rPr>
          <w:rFonts w:ascii="Times New Roman" w:hAnsi="Times New Roman" w:cs="Times New Roman"/>
          <w:sz w:val="28"/>
          <w:szCs w:val="28"/>
        </w:rPr>
        <w:t>.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Оце</w:t>
      </w:r>
      <w:r w:rsidR="004F4AB0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F033CA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A146BE">
        <w:rPr>
          <w:rFonts w:ascii="Times New Roman" w:hAnsi="Times New Roman" w:cs="Times New Roman"/>
          <w:sz w:val="28"/>
          <w:szCs w:val="28"/>
        </w:rPr>
        <w:t>ему,</w:t>
      </w:r>
      <w:r w:rsidRPr="00F033CA">
        <w:rPr>
          <w:rFonts w:ascii="Times New Roman" w:hAnsi="Times New Roman" w:cs="Times New Roman"/>
          <w:sz w:val="28"/>
          <w:szCs w:val="28"/>
        </w:rPr>
        <w:t xml:space="preserve"> </w:t>
      </w:r>
      <w:r w:rsidR="004F4AB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A146BE">
        <w:rPr>
          <w:rFonts w:ascii="Times New Roman" w:hAnsi="Times New Roman" w:cs="Times New Roman"/>
          <w:sz w:val="28"/>
          <w:szCs w:val="28"/>
        </w:rPr>
        <w:t>м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D1435A" w:rsidRPr="00F033CA" w:rsidRDefault="00F033CA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F033CA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 w:rsidRPr="00646118">
        <w:rPr>
          <w:rFonts w:ascii="Times New Roman" w:hAnsi="Times New Roman" w:cs="Times New Roman"/>
          <w:sz w:val="28"/>
          <w:szCs w:val="28"/>
        </w:rPr>
        <w:t>1</w:t>
      </w:r>
      <w:r w:rsidRPr="00646118">
        <w:rPr>
          <w:rFonts w:ascii="Times New Roman" w:hAnsi="Times New Roman" w:cs="Times New Roman"/>
          <w:sz w:val="28"/>
          <w:szCs w:val="28"/>
        </w:rPr>
        <w:t>,</w:t>
      </w:r>
      <w:r w:rsidR="00D60BBB" w:rsidRPr="00646118">
        <w:rPr>
          <w:rFonts w:ascii="Times New Roman" w:hAnsi="Times New Roman" w:cs="Times New Roman"/>
          <w:sz w:val="28"/>
          <w:szCs w:val="28"/>
        </w:rPr>
        <w:t>5</w:t>
      </w:r>
      <w:r w:rsidRPr="00646118">
        <w:rPr>
          <w:rFonts w:ascii="Times New Roman" w:hAnsi="Times New Roman" w:cs="Times New Roman"/>
          <w:sz w:val="28"/>
          <w:szCs w:val="28"/>
        </w:rPr>
        <w:t>%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4F4AB0">
        <w:rPr>
          <w:rFonts w:ascii="Times New Roman" w:hAnsi="Times New Roman" w:cs="Times New Roman"/>
          <w:sz w:val="28"/>
          <w:szCs w:val="28"/>
        </w:rPr>
        <w:t xml:space="preserve">. </w:t>
      </w:r>
      <w:r w:rsidR="00D1435A">
        <w:rPr>
          <w:rFonts w:ascii="Times New Roman" w:hAnsi="Times New Roman" w:cs="Times New Roman"/>
          <w:sz w:val="28"/>
          <w:szCs w:val="28"/>
        </w:rPr>
        <w:t>Объё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4F3963">
        <w:rPr>
          <w:rFonts w:ascii="Times New Roman" w:hAnsi="Times New Roman" w:cs="Times New Roman"/>
          <w:sz w:val="28"/>
          <w:szCs w:val="28"/>
        </w:rPr>
        <w:t>116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Pr="00F033CA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>
        <w:rPr>
          <w:rFonts w:ascii="Times New Roman" w:hAnsi="Times New Roman" w:cs="Times New Roman"/>
          <w:sz w:val="28"/>
          <w:szCs w:val="28"/>
        </w:rPr>
        <w:t>й,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="00D1435A">
        <w:rPr>
          <w:rFonts w:ascii="Times New Roman" w:hAnsi="Times New Roman" w:cs="Times New Roman"/>
          <w:sz w:val="28"/>
          <w:szCs w:val="28"/>
        </w:rPr>
        <w:t>в</w:t>
      </w:r>
      <w:r w:rsidR="00D1435A" w:rsidRPr="00F033CA">
        <w:rPr>
          <w:rFonts w:ascii="Times New Roman" w:hAnsi="Times New Roman" w:cs="Times New Roman"/>
          <w:sz w:val="28"/>
          <w:szCs w:val="28"/>
        </w:rPr>
        <w:t>оспользовались налоговым</w:t>
      </w:r>
      <w:r w:rsidR="00C966B7">
        <w:rPr>
          <w:rFonts w:ascii="Times New Roman" w:hAnsi="Times New Roman" w:cs="Times New Roman"/>
          <w:sz w:val="28"/>
          <w:szCs w:val="28"/>
        </w:rPr>
        <w:t xml:space="preserve"> расходом</w:t>
      </w:r>
      <w:r w:rsidR="00D1435A" w:rsidRPr="00F033CA">
        <w:rPr>
          <w:rFonts w:ascii="Times New Roman" w:hAnsi="Times New Roman" w:cs="Times New Roman"/>
          <w:sz w:val="28"/>
          <w:szCs w:val="28"/>
        </w:rPr>
        <w:t xml:space="preserve"> </w:t>
      </w:r>
      <w:r w:rsidR="004F3963">
        <w:rPr>
          <w:rFonts w:ascii="Times New Roman" w:hAnsi="Times New Roman" w:cs="Times New Roman"/>
          <w:sz w:val="28"/>
          <w:szCs w:val="28"/>
        </w:rPr>
        <w:t xml:space="preserve">10 </w:t>
      </w:r>
      <w:r w:rsidR="00D1435A"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646118">
        <w:rPr>
          <w:rFonts w:ascii="Times New Roman" w:hAnsi="Times New Roman" w:cs="Times New Roman"/>
          <w:sz w:val="28"/>
          <w:szCs w:val="28"/>
        </w:rPr>
        <w:t>ов</w:t>
      </w:r>
      <w:r w:rsidR="00D1435A" w:rsidRP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 налоговых расходов, действие налогового расхода в </w:t>
      </w:r>
      <w:r w:rsidR="00D60BBB" w:rsidRPr="00646118">
        <w:rPr>
          <w:rFonts w:ascii="Times New Roman" w:hAnsi="Times New Roman" w:cs="Times New Roman"/>
          <w:sz w:val="28"/>
          <w:szCs w:val="28"/>
        </w:rPr>
        <w:t>2021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Pr="00646118">
        <w:rPr>
          <w:rFonts w:ascii="Times New Roman" w:hAnsi="Times New Roman" w:cs="Times New Roman"/>
          <w:sz w:val="28"/>
          <w:szCs w:val="28"/>
        </w:rPr>
        <w:t>г</w:t>
      </w:r>
      <w:r w:rsidRPr="00F033CA">
        <w:rPr>
          <w:rFonts w:ascii="Times New Roman" w:hAnsi="Times New Roman" w:cs="Times New Roman"/>
          <w:sz w:val="28"/>
          <w:szCs w:val="28"/>
        </w:rPr>
        <w:t>оду признано эффективным:</w:t>
      </w:r>
    </w:p>
    <w:p w:rsidR="00B569E0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AB0">
        <w:rPr>
          <w:rFonts w:ascii="Times New Roman" w:hAnsi="Times New Roman" w:cs="Times New Roman"/>
          <w:sz w:val="28"/>
          <w:szCs w:val="28"/>
        </w:rPr>
        <w:t>н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алоговый расход обеспечивает</w:t>
      </w:r>
      <w:r w:rsidR="006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роли </w:t>
      </w:r>
      <w:r w:rsidR="005E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предпринимательства в экономике </w:t>
      </w:r>
      <w:r w:rsidR="00FC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Локосово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</w:t>
      </w:r>
      <w:r w:rsidR="0064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тратегическ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Конкурентоспособная и инновационная экономика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4F4AB0" w:rsidRPr="00BA2736">
        <w:rPr>
          <w:rFonts w:ascii="Times New Roman" w:hAnsi="Times New Roman" w:cs="Times New Roman"/>
          <w:sz w:val="28"/>
          <w:szCs w:val="28"/>
        </w:rPr>
        <w:t>тратеги</w:t>
      </w:r>
      <w:r w:rsidR="004F4AB0">
        <w:rPr>
          <w:rFonts w:ascii="Times New Roman" w:hAnsi="Times New Roman" w:cs="Times New Roman"/>
          <w:sz w:val="28"/>
          <w:szCs w:val="28"/>
        </w:rPr>
        <w:t>и</w:t>
      </w:r>
      <w:r w:rsidR="004F4AB0" w:rsidRPr="00BA27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="00B569E0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806B75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</w:t>
      </w:r>
      <w:r w:rsidR="00B569E0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</w:t>
      </w:r>
      <w:r w:rsidR="004F4AB0">
        <w:rPr>
          <w:rFonts w:ascii="Times New Roman" w:hAnsi="Times New Roman" w:cs="Times New Roman"/>
          <w:sz w:val="28"/>
          <w:szCs w:val="28"/>
        </w:rPr>
        <w:t>остребованности составил 100% (</w:t>
      </w:r>
      <w:r w:rsidR="004F3963">
        <w:rPr>
          <w:rFonts w:ascii="Times New Roman" w:hAnsi="Times New Roman" w:cs="Times New Roman"/>
          <w:sz w:val="28"/>
          <w:szCs w:val="28"/>
        </w:rPr>
        <w:t xml:space="preserve">10 </w:t>
      </w:r>
      <w:r w:rsidR="004F4AB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646118">
        <w:rPr>
          <w:rFonts w:ascii="Times New Roman" w:hAnsi="Times New Roman" w:cs="Times New Roman"/>
          <w:sz w:val="28"/>
          <w:szCs w:val="28"/>
        </w:rPr>
        <w:t xml:space="preserve">ов </w:t>
      </w:r>
      <w:r w:rsidR="004F4AB0" w:rsidRPr="00F033CA">
        <w:rPr>
          <w:rFonts w:ascii="Times New Roman" w:hAnsi="Times New Roman" w:cs="Times New Roman"/>
          <w:sz w:val="28"/>
          <w:szCs w:val="28"/>
        </w:rPr>
        <w:t>воспользовались</w:t>
      </w:r>
      <w:r w:rsidR="00646118">
        <w:rPr>
          <w:rFonts w:ascii="Times New Roman" w:hAnsi="Times New Roman" w:cs="Times New Roman"/>
          <w:sz w:val="28"/>
          <w:szCs w:val="28"/>
        </w:rPr>
        <w:t xml:space="preserve"> </w:t>
      </w:r>
      <w:r w:rsidR="00B569E0" w:rsidRPr="00F033CA">
        <w:rPr>
          <w:rFonts w:ascii="Times New Roman" w:hAnsi="Times New Roman" w:cs="Times New Roman"/>
          <w:sz w:val="28"/>
          <w:szCs w:val="28"/>
        </w:rPr>
        <w:t>в отч</w:t>
      </w:r>
      <w:r w:rsidR="00B569E0">
        <w:rPr>
          <w:rFonts w:ascii="Times New Roman" w:hAnsi="Times New Roman" w:cs="Times New Roman"/>
          <w:sz w:val="28"/>
          <w:szCs w:val="28"/>
        </w:rPr>
        <w:t>ё</w:t>
      </w:r>
      <w:r w:rsidR="00B569E0" w:rsidRPr="00F033CA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Pr="00F033CA">
        <w:rPr>
          <w:rFonts w:ascii="Times New Roman" w:hAnsi="Times New Roman" w:cs="Times New Roman"/>
          <w:sz w:val="28"/>
          <w:szCs w:val="28"/>
        </w:rPr>
        <w:t xml:space="preserve">правом на применение </w:t>
      </w:r>
      <w:r w:rsidR="004F4AB0">
        <w:rPr>
          <w:rFonts w:ascii="Times New Roman" w:hAnsi="Times New Roman" w:cs="Times New Roman"/>
          <w:sz w:val="28"/>
          <w:szCs w:val="28"/>
        </w:rPr>
        <w:t>по</w:t>
      </w:r>
      <w:r w:rsidRPr="00F033CA">
        <w:rPr>
          <w:rFonts w:ascii="Times New Roman" w:hAnsi="Times New Roman" w:cs="Times New Roman"/>
          <w:sz w:val="28"/>
          <w:szCs w:val="28"/>
        </w:rPr>
        <w:t>ниженной налоговой ставки).</w:t>
      </w:r>
    </w:p>
    <w:p w:rsidR="003D193E" w:rsidRDefault="00806B75" w:rsidP="003D1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проводимой в муниципальном образовании политики по поддержке и стимулировании предпринимательской деятельности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налоговый расход обеспечивает экономически обоснованную налоговую нагрузку на налогоплательщиков данной категории. Снижении налоговой нагрузки способствует высвобождению денежных средств, которые могут направляться на пополнение оборотных средств и инвестиций в основной капитал. В связи с этим </w:t>
      </w:r>
      <w:r w:rsidR="003D193E" w:rsidRPr="006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эффект 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D193E" w:rsidRPr="006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положительным, в сумме равной налоговой преференции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увеличение налоговой ставки 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Федерации», в размере: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процент при исчислении налога за налоговый период 2020 года; 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процента при исчислении налога за налоговый период 2021 года; 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за налоговый период 2022 года и последующие налоговые периоды: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позволило собственникам оспорить кадастровую стоимость в случае значительного (необоснованного) роста, исправить технические ошибки;  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обеспечило условия для стабильного ведения предпринимательской деятельности и благоприятного инвестиционного климата в Сургутском районе.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оценки за налоговый период 2021 года предлагается налоговый расход признать эффективным.  </w:t>
      </w:r>
    </w:p>
    <w:p w:rsidR="00D60BBB" w:rsidRPr="00646118" w:rsidRDefault="00D60BBB" w:rsidP="00D60B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налогового периода 2022 года применять ставку в размере 2,0%, предусмотренную </w:t>
      </w:r>
      <w:r w:rsidR="00DA4637"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Локосово от 25.11.2014 № 32-нпа «О налоге на имущество физических лиц» </w:t>
      </w:r>
      <w:r w:rsidRPr="00646118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4 подпункта 2 пункта 2).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F033CA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>
        <w:rPr>
          <w:rFonts w:ascii="Times New Roman" w:hAnsi="Times New Roman" w:cs="Times New Roman"/>
          <w:sz w:val="28"/>
          <w:szCs w:val="28"/>
        </w:rPr>
        <w:t>:</w:t>
      </w:r>
    </w:p>
    <w:p w:rsidR="00A33E82" w:rsidRPr="00A33E82" w:rsidRDefault="005E5BC8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57E8">
        <w:rPr>
          <w:rFonts w:ascii="Times New Roman" w:hAnsi="Times New Roman" w:cs="Times New Roman"/>
          <w:sz w:val="28"/>
          <w:szCs w:val="28"/>
        </w:rPr>
        <w:t>Представители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</w:t>
      </w:r>
      <w:r w:rsidR="00502321">
        <w:rPr>
          <w:rFonts w:ascii="Times New Roman" w:hAnsi="Times New Roman" w:cs="Times New Roman"/>
          <w:sz w:val="28"/>
          <w:szCs w:val="28"/>
        </w:rPr>
        <w:t xml:space="preserve">. </w:t>
      </w:r>
      <w:r w:rsidR="00A33E82" w:rsidRPr="00A33E82">
        <w:rPr>
          <w:rFonts w:ascii="Times New Roman" w:hAnsi="Times New Roman" w:cs="Times New Roman"/>
          <w:sz w:val="28"/>
          <w:szCs w:val="28"/>
        </w:rPr>
        <w:t>Объём налоговых расходов – 0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A33E82" w:rsidRPr="00A33E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3E82" w:rsidRPr="00C95A88">
        <w:rPr>
          <w:rFonts w:ascii="Times New Roman" w:hAnsi="Times New Roman" w:cs="Times New Roman"/>
          <w:sz w:val="28"/>
          <w:szCs w:val="28"/>
        </w:rPr>
        <w:t>, никто из налогоплательщиков не воспользовался налоговыми расходами.</w:t>
      </w:r>
    </w:p>
    <w:p w:rsidR="00E029F0" w:rsidRPr="00F033CA" w:rsidRDefault="00086535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4F7" w:rsidRPr="00086535">
        <w:rPr>
          <w:rFonts w:ascii="Times New Roman" w:hAnsi="Times New Roman" w:cs="Times New Roman"/>
          <w:sz w:val="28"/>
          <w:szCs w:val="28"/>
        </w:rPr>
        <w:t>Несовершеннолетние лица</w:t>
      </w:r>
      <w:r w:rsidR="00E029F0" w:rsidRPr="00086535">
        <w:rPr>
          <w:rFonts w:ascii="Times New Roman" w:hAnsi="Times New Roman" w:cs="Times New Roman"/>
          <w:sz w:val="28"/>
          <w:szCs w:val="28"/>
        </w:rPr>
        <w:t>.</w:t>
      </w:r>
      <w:r w:rsidR="00E029F0">
        <w:rPr>
          <w:rFonts w:ascii="Times New Roman" w:hAnsi="Times New Roman" w:cs="Times New Roman"/>
          <w:sz w:val="28"/>
          <w:szCs w:val="28"/>
        </w:rPr>
        <w:t xml:space="preserve"> Объё</w:t>
      </w:r>
      <w:r w:rsidR="00E029F0"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7960F2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4F3963">
        <w:rPr>
          <w:rFonts w:ascii="Times New Roman" w:hAnsi="Times New Roman" w:cs="Times New Roman"/>
          <w:sz w:val="28"/>
          <w:szCs w:val="28"/>
        </w:rPr>
        <w:t>62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E029F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4F396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29F0" w:rsidRP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</w:t>
      </w:r>
      <w:r w:rsidR="00086535">
        <w:rPr>
          <w:rFonts w:ascii="Times New Roman" w:hAnsi="Times New Roman" w:cs="Times New Roman"/>
          <w:sz w:val="28"/>
          <w:szCs w:val="28"/>
        </w:rPr>
        <w:t>а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202</w:t>
      </w:r>
      <w:r w:rsidR="004F3963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E029F0" w:rsidRPr="00E029F0" w:rsidRDefault="00F033CA" w:rsidP="00E02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</w:t>
      </w:r>
      <w:r w:rsidR="002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8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E029F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9F0">
        <w:rPr>
          <w:rFonts w:ascii="Times New Roman" w:hAnsi="Times New Roman" w:cs="Times New Roman"/>
          <w:sz w:val="28"/>
          <w:szCs w:val="28"/>
        </w:rPr>
        <w:t>,</w:t>
      </w:r>
      <w:r w:rsidR="00834073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сельского поселения </w:t>
      </w:r>
      <w:r w:rsidR="00834073" w:rsidRPr="00086535">
        <w:rPr>
          <w:rFonts w:ascii="Times New Roman" w:hAnsi="Times New Roman" w:cs="Times New Roman"/>
          <w:sz w:val="28"/>
          <w:szCs w:val="28"/>
        </w:rPr>
        <w:t>Локосово</w:t>
      </w:r>
      <w:r w:rsidR="00F434F7" w:rsidRPr="00086535">
        <w:rPr>
          <w:rFonts w:ascii="Times New Roman" w:hAnsi="Times New Roman" w:cs="Times New Roman"/>
          <w:sz w:val="28"/>
          <w:szCs w:val="28"/>
        </w:rPr>
        <w:t>,</w:t>
      </w:r>
      <w:r w:rsidR="00E029F0">
        <w:rPr>
          <w:rFonts w:ascii="Times New Roman" w:hAnsi="Times New Roman" w:cs="Times New Roman"/>
          <w:sz w:val="28"/>
          <w:szCs w:val="28"/>
        </w:rPr>
        <w:t xml:space="preserve"> так как действие </w:t>
      </w:r>
      <w:r w:rsidR="002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жизни, путё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повышения уровня доходов за счёт снижения налоговой нагрузки</w:t>
      </w:r>
      <w:r w:rsidR="005C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4F3963">
        <w:rPr>
          <w:rFonts w:ascii="Times New Roman" w:hAnsi="Times New Roman" w:cs="Times New Roman"/>
          <w:sz w:val="28"/>
          <w:szCs w:val="28"/>
        </w:rPr>
        <w:t>120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7B3CE6">
        <w:rPr>
          <w:rFonts w:ascii="Times New Roman" w:hAnsi="Times New Roman" w:cs="Times New Roman"/>
          <w:sz w:val="28"/>
          <w:szCs w:val="28"/>
        </w:rPr>
        <w:t>налогоп</w:t>
      </w:r>
      <w:r w:rsidRPr="00F033CA">
        <w:rPr>
          <w:rFonts w:ascii="Times New Roman" w:hAnsi="Times New Roman" w:cs="Times New Roman"/>
          <w:sz w:val="28"/>
          <w:szCs w:val="28"/>
        </w:rPr>
        <w:t>лательщик</w:t>
      </w:r>
      <w:r w:rsidR="00A33E82">
        <w:rPr>
          <w:rFonts w:ascii="Times New Roman" w:hAnsi="Times New Roman" w:cs="Times New Roman"/>
          <w:sz w:val="28"/>
          <w:szCs w:val="28"/>
        </w:rPr>
        <w:t>ов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воспользовались право</w:t>
      </w:r>
      <w:r w:rsidR="002B5C9B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263E68" w:rsidRDefault="000E5404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404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E5404">
        <w:rPr>
          <w:rFonts w:ascii="Times New Roman" w:hAnsi="Times New Roman" w:cs="Times New Roman"/>
          <w:sz w:val="28"/>
          <w:szCs w:val="28"/>
        </w:rPr>
        <w:t>категори</w:t>
      </w:r>
      <w:r w:rsidR="00086535">
        <w:rPr>
          <w:rFonts w:ascii="Times New Roman" w:hAnsi="Times New Roman" w:cs="Times New Roman"/>
          <w:sz w:val="28"/>
          <w:szCs w:val="28"/>
        </w:rPr>
        <w:t>й</w:t>
      </w:r>
      <w:r w:rsidRPr="000E5404">
        <w:rPr>
          <w:rFonts w:ascii="Times New Roman" w:hAnsi="Times New Roman" w:cs="Times New Roman"/>
          <w:sz w:val="28"/>
          <w:szCs w:val="28"/>
        </w:rPr>
        <w:t xml:space="preserve"> не</w:t>
      </w:r>
      <w:r w:rsidR="0098520B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A33E82" w:rsidRPr="00C95A88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налоговые расходы сохранить, так как льготы соответствует цели социально - экономической политики сельского поселения Локосово, предназначены для поддержки социально незащищенной категории граждан, льгота для представителей коренных малочисленных народов Севера (х</w:t>
      </w:r>
      <w:r w:rsidR="005A4B20" w:rsidRPr="00C95A88">
        <w:rPr>
          <w:rFonts w:ascii="Times New Roman" w:hAnsi="Times New Roman" w:cs="Times New Roman"/>
          <w:sz w:val="28"/>
          <w:szCs w:val="28"/>
        </w:rPr>
        <w:t>анты, манси, ненцы), проживающих</w:t>
      </w:r>
      <w:r w:rsidR="00A33E82" w:rsidRPr="00C95A88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</w:t>
      </w:r>
      <w:r w:rsidR="005A4B20" w:rsidRPr="00C95A88">
        <w:rPr>
          <w:rFonts w:ascii="Times New Roman" w:hAnsi="Times New Roman" w:cs="Times New Roman"/>
          <w:sz w:val="28"/>
          <w:szCs w:val="28"/>
        </w:rPr>
        <w:t>,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A33E82" w:rsidRPr="00C95A88">
        <w:rPr>
          <w:rFonts w:ascii="Times New Roman" w:hAnsi="Times New Roman" w:cs="Times New Roman"/>
          <w:sz w:val="28"/>
          <w:szCs w:val="28"/>
        </w:rPr>
        <w:t>может быть востребована в последующие периоды.</w:t>
      </w:r>
    </w:p>
    <w:p w:rsidR="005A4B20" w:rsidRDefault="005A4B20" w:rsidP="0042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6A2" w:rsidRDefault="00263E68" w:rsidP="00427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E6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263E68">
        <w:rPr>
          <w:rFonts w:ascii="Times New Roman" w:hAnsi="Times New Roman" w:cs="Times New Roman"/>
          <w:sz w:val="28"/>
          <w:szCs w:val="28"/>
        </w:rPr>
        <w:t xml:space="preserve">налогу </w:t>
      </w:r>
    </w:p>
    <w:p w:rsidR="009E21C2" w:rsidRDefault="009E21C2" w:rsidP="0072042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1C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613EE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6613EE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6613EE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3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Pr="009E21C2">
        <w:rPr>
          <w:rFonts w:ascii="Times New Roman" w:hAnsi="Times New Roman" w:cs="Times New Roman"/>
          <w:sz w:val="28"/>
          <w:szCs w:val="28"/>
        </w:rPr>
        <w:t xml:space="preserve"> налоговые расходы предоставлены:</w:t>
      </w:r>
    </w:p>
    <w:p w:rsidR="004117AC" w:rsidRDefault="004117AC" w:rsidP="0072042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7AC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100% организации, в отношении земельных участков, предоставленных для оказания услуг в сфере образования, культуры, физической культуре и спорта, молодежной политики и социальной политики.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9E21C2">
        <w:rPr>
          <w:rFonts w:ascii="Times New Roman" w:hAnsi="Times New Roman" w:cs="Times New Roman"/>
          <w:sz w:val="28"/>
          <w:szCs w:val="28"/>
        </w:rPr>
        <w:t xml:space="preserve"> о</w:t>
      </w:r>
      <w:r w:rsidR="005D56D5">
        <w:rPr>
          <w:rFonts w:ascii="Times New Roman" w:hAnsi="Times New Roman" w:cs="Times New Roman"/>
          <w:sz w:val="28"/>
          <w:szCs w:val="28"/>
        </w:rPr>
        <w:t>рган</w:t>
      </w:r>
      <w:r w:rsidR="00931FE2">
        <w:rPr>
          <w:rFonts w:ascii="Times New Roman" w:hAnsi="Times New Roman" w:cs="Times New Roman"/>
          <w:sz w:val="28"/>
          <w:szCs w:val="28"/>
        </w:rPr>
        <w:t>ам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31FE2">
        <w:rPr>
          <w:rFonts w:ascii="Times New Roman" w:hAnsi="Times New Roman" w:cs="Times New Roman"/>
          <w:sz w:val="28"/>
          <w:szCs w:val="28"/>
        </w:rPr>
        <w:t>поселения</w:t>
      </w:r>
      <w:r w:rsidR="00DC2E3F">
        <w:rPr>
          <w:rFonts w:ascii="Times New Roman" w:hAnsi="Times New Roman" w:cs="Times New Roman"/>
          <w:sz w:val="28"/>
          <w:szCs w:val="28"/>
        </w:rPr>
        <w:t xml:space="preserve"> и их </w:t>
      </w:r>
      <w:r w:rsidR="00931FE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для непосредственного выполн</w:t>
      </w:r>
      <w:r w:rsidR="009E21C2"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 w:rsidR="009E21C2">
        <w:rPr>
          <w:rFonts w:ascii="Times New Roman" w:hAnsi="Times New Roman" w:cs="Times New Roman"/>
          <w:sz w:val="28"/>
          <w:szCs w:val="28"/>
        </w:rPr>
        <w:t>емельного налога в размере 100% о</w:t>
      </w:r>
      <w:r w:rsidR="009E21C2" w:rsidRPr="009E21C2">
        <w:rPr>
          <w:rFonts w:ascii="Times New Roman" w:hAnsi="Times New Roman" w:cs="Times New Roman"/>
          <w:sz w:val="28"/>
          <w:szCs w:val="28"/>
        </w:rPr>
        <w:t>рганизаци</w:t>
      </w:r>
      <w:r w:rsidR="005D56D5">
        <w:rPr>
          <w:rFonts w:ascii="Times New Roman" w:hAnsi="Times New Roman" w:cs="Times New Roman"/>
          <w:sz w:val="28"/>
          <w:szCs w:val="28"/>
        </w:rPr>
        <w:t>й</w:t>
      </w:r>
      <w:r w:rsidR="009E21C2" w:rsidRPr="009E21C2">
        <w:rPr>
          <w:rFonts w:ascii="Times New Roman" w:hAnsi="Times New Roman" w:cs="Times New Roman"/>
          <w:sz w:val="28"/>
          <w:szCs w:val="28"/>
        </w:rPr>
        <w:t>, осуществляющи</w:t>
      </w:r>
      <w:r w:rsidR="005D56D5">
        <w:rPr>
          <w:rFonts w:ascii="Times New Roman" w:hAnsi="Times New Roman" w:cs="Times New Roman"/>
          <w:sz w:val="28"/>
          <w:szCs w:val="28"/>
        </w:rPr>
        <w:t>х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5D56D5">
        <w:rPr>
          <w:rFonts w:ascii="Times New Roman" w:hAnsi="Times New Roman" w:cs="Times New Roman"/>
          <w:sz w:val="28"/>
          <w:szCs w:val="28"/>
        </w:rPr>
        <w:t>ого строительства, финансируемых за счё</w:t>
      </w:r>
      <w:r w:rsidR="009E21C2" w:rsidRPr="009E21C2">
        <w:rPr>
          <w:rFonts w:ascii="Times New Roman" w:hAnsi="Times New Roman" w:cs="Times New Roman"/>
          <w:sz w:val="28"/>
          <w:szCs w:val="28"/>
        </w:rPr>
        <w:t>т бюджета Сургутского района и (или) бюджет</w:t>
      </w:r>
      <w:r w:rsidR="009E6BA3">
        <w:rPr>
          <w:rFonts w:ascii="Times New Roman" w:hAnsi="Times New Roman" w:cs="Times New Roman"/>
          <w:sz w:val="28"/>
          <w:szCs w:val="28"/>
        </w:rPr>
        <w:t>а сельского поселения Локосово</w:t>
      </w:r>
      <w:r w:rsidR="009E21C2">
        <w:rPr>
          <w:rFonts w:ascii="Times New Roman" w:hAnsi="Times New Roman" w:cs="Times New Roman"/>
          <w:sz w:val="28"/>
          <w:szCs w:val="28"/>
        </w:rPr>
        <w:t>;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DC2E3F">
        <w:rPr>
          <w:rFonts w:ascii="Times New Roman" w:hAnsi="Times New Roman" w:cs="Times New Roman"/>
          <w:sz w:val="28"/>
          <w:szCs w:val="28"/>
        </w:rPr>
        <w:t>в</w:t>
      </w:r>
      <w:r w:rsidR="005D56D5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>
        <w:rPr>
          <w:rFonts w:ascii="Times New Roman" w:hAnsi="Times New Roman" w:cs="Times New Roman"/>
          <w:sz w:val="28"/>
          <w:szCs w:val="28"/>
        </w:rPr>
        <w:t>;</w:t>
      </w:r>
    </w:p>
    <w:p w:rsidR="009803E2" w:rsidRDefault="004117AC" w:rsidP="004117A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7AC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100%</w:t>
      </w:r>
      <w:r w:rsidR="009803E2">
        <w:rPr>
          <w:rFonts w:ascii="Times New Roman" w:hAnsi="Times New Roman" w:cs="Times New Roman"/>
          <w:sz w:val="28"/>
          <w:szCs w:val="28"/>
        </w:rPr>
        <w:t xml:space="preserve"> р</w:t>
      </w:r>
      <w:r w:rsidRPr="004117AC">
        <w:rPr>
          <w:rFonts w:ascii="Times New Roman" w:hAnsi="Times New Roman" w:cs="Times New Roman"/>
          <w:sz w:val="28"/>
          <w:szCs w:val="28"/>
        </w:rPr>
        <w:t>еабилитированным лицам</w:t>
      </w:r>
      <w:r w:rsidR="009803E2">
        <w:rPr>
          <w:rFonts w:ascii="Times New Roman" w:hAnsi="Times New Roman" w:cs="Times New Roman"/>
          <w:sz w:val="28"/>
          <w:szCs w:val="28"/>
        </w:rPr>
        <w:t>:</w:t>
      </w:r>
    </w:p>
    <w:p w:rsidR="004117AC" w:rsidRPr="004117AC" w:rsidRDefault="009803E2" w:rsidP="004117A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</w:t>
      </w:r>
      <w:r w:rsidR="004117AC" w:rsidRPr="004117AC">
        <w:rPr>
          <w:rFonts w:ascii="Times New Roman" w:hAnsi="Times New Roman" w:cs="Times New Roman"/>
          <w:sz w:val="28"/>
          <w:szCs w:val="28"/>
        </w:rPr>
        <w:t xml:space="preserve"> подвергшимся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 </w:t>
      </w:r>
    </w:p>
    <w:p w:rsidR="004117AC" w:rsidRPr="004117AC" w:rsidRDefault="004117AC" w:rsidP="004117A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7AC">
        <w:rPr>
          <w:rFonts w:ascii="Times New Roman" w:hAnsi="Times New Roman" w:cs="Times New Roman"/>
          <w:sz w:val="28"/>
          <w:szCs w:val="28"/>
        </w:rPr>
        <w:lastRenderedPageBreak/>
        <w:t xml:space="preserve"> детям, находившимся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                                                              </w:t>
      </w:r>
    </w:p>
    <w:p w:rsidR="004117AC" w:rsidRPr="009E21C2" w:rsidRDefault="004117AC" w:rsidP="004117AC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7AC">
        <w:rPr>
          <w:rFonts w:ascii="Times New Roman" w:hAnsi="Times New Roman" w:cs="Times New Roman"/>
          <w:sz w:val="28"/>
          <w:szCs w:val="28"/>
        </w:rPr>
        <w:t>гражданам, признанным пострадавшими от политических репрессий,</w:t>
      </w:r>
      <w:r w:rsidR="009803E2">
        <w:rPr>
          <w:rFonts w:ascii="Times New Roman" w:hAnsi="Times New Roman" w:cs="Times New Roman"/>
          <w:sz w:val="28"/>
          <w:szCs w:val="28"/>
        </w:rPr>
        <w:t xml:space="preserve"> - </w:t>
      </w:r>
      <w:r w:rsidRPr="004117AC">
        <w:rPr>
          <w:rFonts w:ascii="Times New Roman" w:hAnsi="Times New Roman" w:cs="Times New Roman"/>
          <w:sz w:val="28"/>
          <w:szCs w:val="28"/>
        </w:rPr>
        <w:t>детям, супруга (супруг), родители лиц, расстрелянных или умерших в местах лишения свободы и реабилитированные посмертно</w:t>
      </w:r>
      <w:r w:rsidR="009803E2">
        <w:rPr>
          <w:rFonts w:ascii="Times New Roman" w:hAnsi="Times New Roman" w:cs="Times New Roman"/>
          <w:sz w:val="28"/>
          <w:szCs w:val="28"/>
        </w:rPr>
        <w:t>;</w:t>
      </w:r>
    </w:p>
    <w:p w:rsidR="005D56D5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D24082">
        <w:rPr>
          <w:rFonts w:ascii="Times New Roman" w:hAnsi="Times New Roman" w:cs="Times New Roman"/>
          <w:sz w:val="28"/>
          <w:szCs w:val="28"/>
        </w:rPr>
        <w:t xml:space="preserve"> </w:t>
      </w:r>
      <w:r w:rsidR="00DC2E3F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C2E3F">
        <w:rPr>
          <w:rFonts w:ascii="Times New Roman" w:hAnsi="Times New Roman" w:cs="Times New Roman"/>
          <w:sz w:val="28"/>
          <w:szCs w:val="28"/>
        </w:rPr>
        <w:t>х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9E6BA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5D56D5" w:rsidRPr="005D56D5">
        <w:rPr>
          <w:rFonts w:ascii="Times New Roman" w:hAnsi="Times New Roman" w:cs="Times New Roman"/>
          <w:sz w:val="28"/>
          <w:szCs w:val="28"/>
        </w:rPr>
        <w:t>, в отношении земельных участков, подлежащих налогообложению по налоговой ставке - 1,5</w:t>
      </w:r>
      <w:r w:rsidR="005D56D5">
        <w:rPr>
          <w:rFonts w:ascii="Times New Roman" w:hAnsi="Times New Roman" w:cs="Times New Roman"/>
          <w:sz w:val="28"/>
          <w:szCs w:val="28"/>
        </w:rPr>
        <w:t>%;</w:t>
      </w:r>
    </w:p>
    <w:p w:rsidR="00A23DEA" w:rsidRPr="00086535" w:rsidRDefault="00A23DEA" w:rsidP="00A23DE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35">
        <w:rPr>
          <w:rFonts w:ascii="Times New Roman" w:hAnsi="Times New Roman" w:cs="Times New Roman"/>
          <w:sz w:val="28"/>
          <w:szCs w:val="28"/>
        </w:rPr>
        <w:t>-в виде освобождения от уплаты земельного налога в размере 50% организаций,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</w:t>
      </w:r>
      <w:r w:rsidR="00D24082">
        <w:rPr>
          <w:rFonts w:ascii="Times New Roman" w:hAnsi="Times New Roman" w:cs="Times New Roman"/>
          <w:sz w:val="28"/>
          <w:szCs w:val="28"/>
        </w:rPr>
        <w:t>;</w:t>
      </w:r>
    </w:p>
    <w:p w:rsidR="00A23DEA" w:rsidRPr="00086535" w:rsidRDefault="004117AC" w:rsidP="00A23DE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35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</w:t>
      </w:r>
      <w:r w:rsidR="00A23DEA" w:rsidRPr="00086535">
        <w:rPr>
          <w:rFonts w:ascii="Times New Roman" w:hAnsi="Times New Roman" w:cs="Times New Roman"/>
          <w:sz w:val="28"/>
          <w:szCs w:val="28"/>
        </w:rPr>
        <w:t xml:space="preserve"> размере 30% организ</w:t>
      </w:r>
      <w:r w:rsidRPr="00086535">
        <w:rPr>
          <w:rFonts w:ascii="Times New Roman" w:hAnsi="Times New Roman" w:cs="Times New Roman"/>
          <w:sz w:val="28"/>
          <w:szCs w:val="28"/>
        </w:rPr>
        <w:t>аций</w:t>
      </w:r>
      <w:r w:rsidR="00A23DEA" w:rsidRPr="00086535">
        <w:rPr>
          <w:rFonts w:ascii="Times New Roman" w:hAnsi="Times New Roman" w:cs="Times New Roman"/>
          <w:sz w:val="28"/>
          <w:szCs w:val="28"/>
        </w:rPr>
        <w:t>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</w:t>
      </w:r>
    </w:p>
    <w:p w:rsidR="009E21C2" w:rsidRDefault="005E5BC8" w:rsidP="004276A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земельному налогу в размере </w:t>
      </w:r>
      <w:r w:rsidR="009E6BA3">
        <w:rPr>
          <w:rFonts w:ascii="Times New Roman" w:hAnsi="Times New Roman" w:cs="Times New Roman"/>
          <w:sz w:val="28"/>
          <w:szCs w:val="28"/>
        </w:rPr>
        <w:t>0,03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% в отношении земельных участков, отнесенных к землям </w:t>
      </w:r>
      <w:r w:rsidR="009E6BA3">
        <w:rPr>
          <w:rFonts w:ascii="Times New Roman" w:hAnsi="Times New Roman" w:cs="Times New Roman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</w:t>
      </w:r>
      <w:r w:rsidR="004117AC">
        <w:rPr>
          <w:rFonts w:ascii="Times New Roman" w:hAnsi="Times New Roman" w:cs="Times New Roman"/>
          <w:sz w:val="28"/>
          <w:szCs w:val="28"/>
        </w:rPr>
        <w:t>;</w:t>
      </w:r>
    </w:p>
    <w:p w:rsidR="00AB60B0" w:rsidRPr="00086535" w:rsidRDefault="00AB60B0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B0">
        <w:rPr>
          <w:rFonts w:ascii="Times New Roman" w:hAnsi="Times New Roman" w:cs="Times New Roman"/>
          <w:sz w:val="28"/>
          <w:szCs w:val="28"/>
        </w:rPr>
        <w:t>Воспользовались налоговыми расходами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F39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015">
        <w:rPr>
          <w:rFonts w:ascii="Times New Roman" w:hAnsi="Times New Roman" w:cs="Times New Roman"/>
          <w:sz w:val="28"/>
          <w:szCs w:val="28"/>
        </w:rPr>
        <w:t>5</w:t>
      </w:r>
      <w:r w:rsidRPr="00AB60B0">
        <w:rPr>
          <w:rFonts w:ascii="Times New Roman" w:hAnsi="Times New Roman" w:cs="Times New Roman"/>
          <w:sz w:val="28"/>
          <w:szCs w:val="28"/>
        </w:rPr>
        <w:t xml:space="preserve"> </w:t>
      </w:r>
      <w:r w:rsidRPr="00086535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E6B46" w:rsidRPr="00086535">
        <w:rPr>
          <w:rFonts w:ascii="Times New Roman" w:hAnsi="Times New Roman" w:cs="Times New Roman"/>
          <w:sz w:val="28"/>
          <w:szCs w:val="28"/>
        </w:rPr>
        <w:t>ов</w:t>
      </w:r>
      <w:r w:rsidRPr="00086535">
        <w:rPr>
          <w:rFonts w:ascii="Times New Roman" w:hAnsi="Times New Roman" w:cs="Times New Roman"/>
          <w:sz w:val="28"/>
          <w:szCs w:val="28"/>
        </w:rPr>
        <w:t>.</w:t>
      </w:r>
    </w:p>
    <w:p w:rsidR="007E23FC" w:rsidRPr="00263E68" w:rsidRDefault="001F7D71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15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9B3015" w:rsidRPr="009B3015">
        <w:rPr>
          <w:rFonts w:ascii="Times New Roman" w:hAnsi="Times New Roman" w:cs="Times New Roman"/>
          <w:sz w:val="28"/>
          <w:szCs w:val="28"/>
        </w:rPr>
        <w:t>9</w:t>
      </w:r>
      <w:r w:rsidRPr="009B3015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4276A2" w:rsidRPr="009B3015">
        <w:rPr>
          <w:rFonts w:ascii="Times New Roman" w:hAnsi="Times New Roman" w:cs="Times New Roman"/>
          <w:sz w:val="28"/>
          <w:szCs w:val="28"/>
        </w:rPr>
        <w:t>(</w:t>
      </w:r>
      <w:r w:rsidR="00E0721B" w:rsidRPr="009B3015">
        <w:rPr>
          <w:rFonts w:ascii="Times New Roman" w:hAnsi="Times New Roman" w:cs="Times New Roman"/>
          <w:sz w:val="28"/>
          <w:szCs w:val="28"/>
        </w:rPr>
        <w:t>2</w:t>
      </w:r>
      <w:r w:rsidR="00A21183" w:rsidRPr="009B3015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D24082">
        <w:rPr>
          <w:rFonts w:ascii="Times New Roman" w:hAnsi="Times New Roman" w:cs="Times New Roman"/>
          <w:sz w:val="28"/>
          <w:szCs w:val="28"/>
        </w:rPr>
        <w:t>м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, </w:t>
      </w:r>
      <w:r w:rsidR="00203E21">
        <w:rPr>
          <w:rFonts w:ascii="Times New Roman" w:hAnsi="Times New Roman" w:cs="Times New Roman"/>
          <w:sz w:val="28"/>
          <w:szCs w:val="28"/>
        </w:rPr>
        <w:t>3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D24082">
        <w:rPr>
          <w:rFonts w:ascii="Times New Roman" w:hAnsi="Times New Roman" w:cs="Times New Roman"/>
          <w:sz w:val="28"/>
          <w:szCs w:val="28"/>
        </w:rPr>
        <w:t>техническим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 и </w:t>
      </w:r>
      <w:r w:rsidR="00203E21">
        <w:rPr>
          <w:rFonts w:ascii="Times New Roman" w:hAnsi="Times New Roman" w:cs="Times New Roman"/>
          <w:sz w:val="28"/>
          <w:szCs w:val="28"/>
        </w:rPr>
        <w:t>4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="00D24082">
        <w:rPr>
          <w:rFonts w:ascii="Times New Roman" w:hAnsi="Times New Roman" w:cs="Times New Roman"/>
          <w:sz w:val="28"/>
          <w:szCs w:val="28"/>
        </w:rPr>
        <w:t>м</w:t>
      </w:r>
      <w:r w:rsidRPr="009B3015">
        <w:rPr>
          <w:rFonts w:ascii="Times New Roman" w:hAnsi="Times New Roman" w:cs="Times New Roman"/>
          <w:sz w:val="28"/>
          <w:szCs w:val="28"/>
        </w:rPr>
        <w:t>).</w:t>
      </w:r>
    </w:p>
    <w:p w:rsidR="00AD5934" w:rsidRDefault="0098520B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D8">
        <w:rPr>
          <w:rFonts w:ascii="Times New Roman" w:hAnsi="Times New Roman" w:cs="Times New Roman"/>
          <w:sz w:val="28"/>
          <w:szCs w:val="28"/>
          <w:u w:val="single"/>
        </w:rPr>
        <w:t>Социальн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B3CE6"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налого</w:t>
      </w:r>
      <w:r w:rsidR="007B3CE6" w:rsidRPr="00C95A88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расхо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8520B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9E21C2">
        <w:rPr>
          <w:rFonts w:ascii="Times New Roman" w:hAnsi="Times New Roman" w:cs="Times New Roman"/>
          <w:sz w:val="28"/>
          <w:szCs w:val="28"/>
        </w:rPr>
        <w:t>в размере 100%</w:t>
      </w:r>
      <w:r w:rsidR="00AD5934">
        <w:rPr>
          <w:rFonts w:ascii="Times New Roman" w:hAnsi="Times New Roman" w:cs="Times New Roman"/>
          <w:sz w:val="28"/>
          <w:szCs w:val="28"/>
        </w:rPr>
        <w:t>:</w:t>
      </w:r>
    </w:p>
    <w:p w:rsidR="00A21183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B3CE6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7B3CE6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B3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6232A3" w:rsidRPr="00F033CA">
        <w:rPr>
          <w:rFonts w:ascii="Times New Roman" w:hAnsi="Times New Roman" w:cs="Times New Roman"/>
          <w:sz w:val="28"/>
          <w:szCs w:val="28"/>
        </w:rPr>
        <w:t>налогового расхода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="006232A3" w:rsidRPr="00F033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6232A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21183" w:rsidRPr="00A21183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</w:t>
      </w:r>
      <w:r w:rsidR="00D24082">
        <w:rPr>
          <w:rFonts w:ascii="Times New Roman" w:hAnsi="Times New Roman" w:cs="Times New Roman"/>
          <w:sz w:val="28"/>
          <w:szCs w:val="28"/>
        </w:rPr>
        <w:t>о</w:t>
      </w:r>
      <w:r w:rsidR="00A21183" w:rsidRPr="00A21183">
        <w:rPr>
          <w:rFonts w:ascii="Times New Roman" w:hAnsi="Times New Roman" w:cs="Times New Roman"/>
          <w:sz w:val="28"/>
          <w:szCs w:val="28"/>
        </w:rPr>
        <w:t>м.</w:t>
      </w:r>
    </w:p>
    <w:p w:rsidR="0015155F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2. Реабилитированн</w:t>
      </w:r>
      <w:r w:rsidR="00A21183" w:rsidRPr="00F56DE4">
        <w:rPr>
          <w:rFonts w:ascii="Times New Roman" w:hAnsi="Times New Roman" w:cs="Times New Roman"/>
          <w:sz w:val="28"/>
          <w:szCs w:val="28"/>
        </w:rPr>
        <w:t>ых</w:t>
      </w:r>
      <w:r w:rsidRPr="00F56DE4">
        <w:rPr>
          <w:rFonts w:ascii="Times New Roman" w:hAnsi="Times New Roman" w:cs="Times New Roman"/>
          <w:sz w:val="28"/>
          <w:szCs w:val="28"/>
        </w:rPr>
        <w:t xml:space="preserve"> лиц</w:t>
      </w:r>
      <w:r w:rsidR="0015155F">
        <w:rPr>
          <w:rFonts w:ascii="Times New Roman" w:hAnsi="Times New Roman" w:cs="Times New Roman"/>
          <w:sz w:val="28"/>
          <w:szCs w:val="28"/>
        </w:rPr>
        <w:t>:</w:t>
      </w:r>
    </w:p>
    <w:p w:rsidR="00A21183" w:rsidRPr="00F56DE4" w:rsidRDefault="0015155F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</w:t>
      </w:r>
      <w:r w:rsidR="00A21183" w:rsidRPr="00F56DE4">
        <w:rPr>
          <w:rFonts w:ascii="Times New Roman" w:hAnsi="Times New Roman" w:cs="Times New Roman"/>
          <w:sz w:val="28"/>
          <w:szCs w:val="28"/>
        </w:rPr>
        <w:t xml:space="preserve"> подвергшихся</w:t>
      </w:r>
      <w:r w:rsidR="00AD5934" w:rsidRPr="00F56DE4">
        <w:rPr>
          <w:rFonts w:ascii="Times New Roman" w:hAnsi="Times New Roman" w:cs="Times New Roman"/>
          <w:sz w:val="28"/>
          <w:szCs w:val="28"/>
        </w:rPr>
        <w:t xml:space="preserve">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 </w:t>
      </w:r>
    </w:p>
    <w:p w:rsidR="00A21183" w:rsidRPr="00F56DE4" w:rsidRDefault="00A21183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- детей, находивших</w:t>
      </w:r>
      <w:r w:rsidR="00AD5934" w:rsidRPr="00F56DE4">
        <w:rPr>
          <w:rFonts w:ascii="Times New Roman" w:hAnsi="Times New Roman" w:cs="Times New Roman"/>
          <w:sz w:val="28"/>
          <w:szCs w:val="28"/>
        </w:rPr>
        <w:t xml:space="preserve">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</w:t>
      </w:r>
      <w:r w:rsidR="00AD5934" w:rsidRPr="00F56DE4">
        <w:rPr>
          <w:rFonts w:ascii="Times New Roman" w:hAnsi="Times New Roman" w:cs="Times New Roman"/>
          <w:sz w:val="28"/>
          <w:szCs w:val="28"/>
        </w:rPr>
        <w:lastRenderedPageBreak/>
        <w:t>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A21183" w:rsidRPr="00F56DE4" w:rsidRDefault="00AD5934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- гражда</w:t>
      </w:r>
      <w:r w:rsidR="00A21183" w:rsidRPr="00F56DE4">
        <w:rPr>
          <w:rFonts w:ascii="Times New Roman" w:hAnsi="Times New Roman" w:cs="Times New Roman"/>
          <w:sz w:val="28"/>
          <w:szCs w:val="28"/>
        </w:rPr>
        <w:t>н</w:t>
      </w:r>
      <w:r w:rsidRPr="00F56DE4">
        <w:rPr>
          <w:rFonts w:ascii="Times New Roman" w:hAnsi="Times New Roman" w:cs="Times New Roman"/>
          <w:sz w:val="28"/>
          <w:szCs w:val="28"/>
        </w:rPr>
        <w:t>, признанны</w:t>
      </w:r>
      <w:r w:rsidR="00A21183" w:rsidRPr="00F56DE4">
        <w:rPr>
          <w:rFonts w:ascii="Times New Roman" w:hAnsi="Times New Roman" w:cs="Times New Roman"/>
          <w:sz w:val="28"/>
          <w:szCs w:val="28"/>
        </w:rPr>
        <w:t>х</w:t>
      </w:r>
      <w:r w:rsidRPr="00F56DE4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посмертно.</w:t>
      </w:r>
    </w:p>
    <w:p w:rsidR="00325C93" w:rsidRPr="00F56DE4" w:rsidRDefault="00325C93" w:rsidP="00496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Объём налогового расхода</w:t>
      </w:r>
      <w:r w:rsidR="00086535">
        <w:rPr>
          <w:rFonts w:ascii="Times New Roman" w:hAnsi="Times New Roman" w:cs="Times New Roman"/>
          <w:sz w:val="28"/>
          <w:szCs w:val="28"/>
        </w:rPr>
        <w:t xml:space="preserve"> </w:t>
      </w:r>
      <w:r w:rsidRPr="00F56DE4">
        <w:rPr>
          <w:rFonts w:ascii="Times New Roman" w:hAnsi="Times New Roman" w:cs="Times New Roman"/>
          <w:sz w:val="28"/>
          <w:szCs w:val="28"/>
        </w:rPr>
        <w:t>– 0,3 тыс. рублей, налоговым расходом воспользовался 1 налогоплательщик.</w:t>
      </w:r>
    </w:p>
    <w:p w:rsidR="00A21183" w:rsidRPr="00F56DE4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Действие социальных налоговых расходов в 202</w:t>
      </w:r>
      <w:r w:rsidR="00F56DE4" w:rsidRPr="00F56DE4">
        <w:rPr>
          <w:rFonts w:ascii="Times New Roman" w:hAnsi="Times New Roman" w:cs="Times New Roman"/>
          <w:sz w:val="28"/>
          <w:szCs w:val="28"/>
        </w:rPr>
        <w:t>1</w:t>
      </w:r>
      <w:r w:rsidRPr="00F56DE4">
        <w:rPr>
          <w:rFonts w:ascii="Times New Roman" w:hAnsi="Times New Roman" w:cs="Times New Roman"/>
          <w:sz w:val="28"/>
          <w:szCs w:val="28"/>
        </w:rPr>
        <w:t xml:space="preserve"> году признано эффективным, так как соответствуют стратегической цели 3.2 «Обеспечение защиты экономических 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Локосово,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нагрузки.</w:t>
      </w:r>
    </w:p>
    <w:p w:rsidR="00A21183" w:rsidRPr="00F56DE4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 xml:space="preserve">Льготы, предоставляемые физическим лицам, рассматриваются как форма социальной поддержки, имеют исключительно социальный эффект. </w:t>
      </w:r>
    </w:p>
    <w:p w:rsidR="00974C1B" w:rsidRPr="00F56DE4" w:rsidRDefault="00A21183" w:rsidP="00325C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</w:t>
      </w:r>
      <w:r w:rsidR="00D24082">
        <w:rPr>
          <w:rFonts w:ascii="Times New Roman" w:hAnsi="Times New Roman" w:cs="Times New Roman"/>
          <w:sz w:val="28"/>
          <w:szCs w:val="28"/>
        </w:rPr>
        <w:t>й</w:t>
      </w:r>
      <w:r w:rsidRPr="00F56DE4">
        <w:rPr>
          <w:rFonts w:ascii="Times New Roman" w:hAnsi="Times New Roman" w:cs="Times New Roman"/>
          <w:sz w:val="28"/>
          <w:szCs w:val="28"/>
        </w:rPr>
        <w:t xml:space="preserve"> не носит экономического характера. По итогам оценки куратором предлагается налоговые расходы сохранить, так как льгота соответствует цели социально - экономической политики сельского поселения Локосово, предназначена для поддержки социально незащищенной категории граждан</w:t>
      </w:r>
      <w:r w:rsidR="00974C1B" w:rsidRPr="00F56DE4">
        <w:rPr>
          <w:rFonts w:ascii="Times New Roman" w:hAnsi="Times New Roman" w:cs="Times New Roman"/>
          <w:sz w:val="28"/>
          <w:szCs w:val="28"/>
        </w:rPr>
        <w:t>.</w:t>
      </w:r>
    </w:p>
    <w:p w:rsidR="00DA6F9C" w:rsidRDefault="00544AB8" w:rsidP="00985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>налоговы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A6F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F3FA8" w:rsidRPr="009F3FA8" w:rsidRDefault="009F3FA8" w:rsidP="009F3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3FA8">
        <w:rPr>
          <w:rFonts w:ascii="Times New Roman" w:hAnsi="Times New Roman" w:cs="Times New Roman"/>
          <w:sz w:val="28"/>
          <w:szCs w:val="28"/>
        </w:rPr>
        <w:t>. Освобождение от уплаты земельного налога в размере 100% организации в отношении земельных участков предоставленных для оказания услуг в сфере образования, культуры, физической культуры и спорта, молодежной политики и социальной политики. Объём налогового расхода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Pr="009F3FA8">
        <w:rPr>
          <w:rFonts w:ascii="Times New Roman" w:hAnsi="Times New Roman" w:cs="Times New Roman"/>
          <w:sz w:val="28"/>
          <w:szCs w:val="28"/>
        </w:rPr>
        <w:t>– 83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Pr="009F3FA8">
        <w:rPr>
          <w:rFonts w:ascii="Times New Roman" w:hAnsi="Times New Roman" w:cs="Times New Roman"/>
          <w:sz w:val="28"/>
          <w:szCs w:val="28"/>
        </w:rPr>
        <w:t xml:space="preserve"> тыс. рублей, налоговым расходом </w:t>
      </w:r>
      <w:r w:rsidRPr="008D3DD7">
        <w:rPr>
          <w:rFonts w:ascii="Times New Roman" w:hAnsi="Times New Roman" w:cs="Times New Roman"/>
          <w:sz w:val="28"/>
          <w:szCs w:val="28"/>
        </w:rPr>
        <w:t>воспользовались</w:t>
      </w:r>
      <w:r w:rsidRPr="009F3FA8">
        <w:rPr>
          <w:rFonts w:ascii="Times New Roman" w:hAnsi="Times New Roman" w:cs="Times New Roman"/>
          <w:sz w:val="28"/>
          <w:szCs w:val="28"/>
        </w:rPr>
        <w:t xml:space="preserve"> 2 налогоплательщика. Уровень востребованности налогового расхода составил 100%.</w:t>
      </w:r>
    </w:p>
    <w:p w:rsidR="009F3FA8" w:rsidRPr="009F3FA8" w:rsidRDefault="009F3FA8" w:rsidP="009F3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FA8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Сургутского района до 2030 года, целям социально-экономической политики сельского поселения Локосово.</w:t>
      </w:r>
    </w:p>
    <w:p w:rsidR="009F3FA8" w:rsidRDefault="009F3FA8" w:rsidP="009F3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FA8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9B3015" w:rsidRPr="00D251FE" w:rsidRDefault="009F3FA8" w:rsidP="009B3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BC8">
        <w:rPr>
          <w:rFonts w:ascii="Times New Roman" w:hAnsi="Times New Roman" w:cs="Times New Roman"/>
          <w:sz w:val="28"/>
          <w:szCs w:val="28"/>
        </w:rPr>
        <w:t xml:space="preserve">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D17D1" w:rsidRPr="008615C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 и их </w:t>
      </w:r>
      <w:r w:rsidR="00AD17D1" w:rsidRPr="008615C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744F5D" w:rsidRPr="00744F5D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непосредственного выполн</w:t>
      </w:r>
      <w:r w:rsidR="00744F5D">
        <w:rPr>
          <w:rFonts w:ascii="Times New Roman" w:hAnsi="Times New Roman" w:cs="Times New Roman"/>
          <w:sz w:val="28"/>
          <w:szCs w:val="28"/>
        </w:rPr>
        <w:t>ения возложенных на них функций. Объё</w:t>
      </w:r>
      <w:r w:rsidR="00744F5D" w:rsidRPr="00F033CA">
        <w:rPr>
          <w:rFonts w:ascii="Times New Roman" w:hAnsi="Times New Roman" w:cs="Times New Roman"/>
          <w:sz w:val="28"/>
          <w:szCs w:val="28"/>
        </w:rPr>
        <w:t xml:space="preserve">м налогового </w:t>
      </w:r>
      <w:r w:rsidR="00744F5D" w:rsidRPr="00F033CA">
        <w:rPr>
          <w:rFonts w:ascii="Times New Roman" w:hAnsi="Times New Roman" w:cs="Times New Roman"/>
          <w:sz w:val="28"/>
          <w:szCs w:val="28"/>
        </w:rPr>
        <w:lastRenderedPageBreak/>
        <w:t>расхода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744F5D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9B3015">
        <w:rPr>
          <w:rFonts w:ascii="Times New Roman" w:hAnsi="Times New Roman" w:cs="Times New Roman"/>
          <w:sz w:val="28"/>
          <w:szCs w:val="28"/>
        </w:rPr>
        <w:t>77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9B3015">
        <w:rPr>
          <w:rFonts w:ascii="Times New Roman" w:hAnsi="Times New Roman" w:cs="Times New Roman"/>
          <w:sz w:val="28"/>
          <w:szCs w:val="28"/>
        </w:rPr>
        <w:t xml:space="preserve"> </w:t>
      </w:r>
      <w:r w:rsidR="00744F5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B3015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9B3015">
        <w:rPr>
          <w:rFonts w:ascii="Times New Roman" w:hAnsi="Times New Roman" w:cs="Times New Roman"/>
          <w:sz w:val="28"/>
          <w:szCs w:val="28"/>
        </w:rPr>
        <w:t>ом в</w:t>
      </w:r>
      <w:r w:rsidR="009B3015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9B3015">
        <w:rPr>
          <w:rFonts w:ascii="Times New Roman" w:hAnsi="Times New Roman" w:cs="Times New Roman"/>
          <w:sz w:val="28"/>
          <w:szCs w:val="28"/>
        </w:rPr>
        <w:t xml:space="preserve">ся 1 </w:t>
      </w:r>
      <w:r w:rsidR="009B3015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9B3015" w:rsidRPr="00D251FE">
        <w:rPr>
          <w:rFonts w:ascii="Times New Roman" w:hAnsi="Times New Roman" w:cs="Times New Roman"/>
          <w:sz w:val="28"/>
          <w:szCs w:val="28"/>
        </w:rPr>
        <w:t>Уровень востребованности налогового расхода составил 100%.</w:t>
      </w:r>
    </w:p>
    <w:p w:rsidR="009B3015" w:rsidRPr="005E5BC8" w:rsidRDefault="009B3015" w:rsidP="009B3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ургутского района до 2030 года,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Pr="008615CF">
        <w:rPr>
          <w:rFonts w:ascii="Times New Roman" w:hAnsi="Times New Roman" w:cs="Times New Roman"/>
          <w:sz w:val="28"/>
          <w:szCs w:val="28"/>
        </w:rPr>
        <w:t>целям социально-экономической политики сельского поселения Локосово.</w:t>
      </w:r>
    </w:p>
    <w:p w:rsidR="009B3015" w:rsidRDefault="009B3015" w:rsidP="009B3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885F07" w:rsidRPr="00D251FE" w:rsidRDefault="009F3FA8" w:rsidP="0088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BC8">
        <w:rPr>
          <w:rFonts w:ascii="Times New Roman" w:hAnsi="Times New Roman" w:cs="Times New Roman"/>
          <w:sz w:val="28"/>
          <w:szCs w:val="28"/>
        </w:rPr>
        <w:t xml:space="preserve">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>рганизаций, осуществляющих организацию строительства, капитального ремонта и реконструкцию объектов капитального строительства, финансируемых за счёт бюджета Сургутского района и (или) бюджет</w:t>
      </w:r>
      <w:r w:rsidR="004117F4">
        <w:rPr>
          <w:rFonts w:ascii="Times New Roman" w:hAnsi="Times New Roman" w:cs="Times New Roman"/>
          <w:sz w:val="28"/>
          <w:szCs w:val="28"/>
        </w:rPr>
        <w:t>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4117F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E9652B">
        <w:rPr>
          <w:rFonts w:ascii="Times New Roman" w:hAnsi="Times New Roman" w:cs="Times New Roman"/>
          <w:sz w:val="28"/>
          <w:szCs w:val="28"/>
        </w:rPr>
        <w:t>.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885F07" w:rsidRPr="00F033CA">
        <w:rPr>
          <w:rFonts w:ascii="Times New Roman" w:hAnsi="Times New Roman" w:cs="Times New Roman"/>
          <w:sz w:val="28"/>
          <w:szCs w:val="28"/>
        </w:rPr>
        <w:t>Объ</w:t>
      </w:r>
      <w:r w:rsidR="00885F07">
        <w:rPr>
          <w:rFonts w:ascii="Times New Roman" w:hAnsi="Times New Roman" w:cs="Times New Roman"/>
          <w:sz w:val="28"/>
          <w:szCs w:val="28"/>
        </w:rPr>
        <w:t>ё</w:t>
      </w:r>
      <w:r w:rsidR="00885F07"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885F07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F56DE4">
        <w:rPr>
          <w:rFonts w:ascii="Times New Roman" w:hAnsi="Times New Roman" w:cs="Times New Roman"/>
          <w:sz w:val="28"/>
          <w:szCs w:val="28"/>
        </w:rPr>
        <w:t>527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885F0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3673BB">
        <w:rPr>
          <w:rFonts w:ascii="Times New Roman" w:hAnsi="Times New Roman" w:cs="Times New Roman"/>
          <w:sz w:val="28"/>
          <w:szCs w:val="28"/>
        </w:rPr>
        <w:t>ом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3673BB">
        <w:rPr>
          <w:rFonts w:ascii="Times New Roman" w:hAnsi="Times New Roman" w:cs="Times New Roman"/>
          <w:sz w:val="28"/>
          <w:szCs w:val="28"/>
        </w:rPr>
        <w:t>в</w:t>
      </w:r>
      <w:r w:rsidR="003673BB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3673BB">
        <w:rPr>
          <w:rFonts w:ascii="Times New Roman" w:hAnsi="Times New Roman" w:cs="Times New Roman"/>
          <w:sz w:val="28"/>
          <w:szCs w:val="28"/>
        </w:rPr>
        <w:t>ся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885F07">
        <w:rPr>
          <w:rFonts w:ascii="Times New Roman" w:hAnsi="Times New Roman" w:cs="Times New Roman"/>
          <w:sz w:val="28"/>
          <w:szCs w:val="28"/>
        </w:rPr>
        <w:t xml:space="preserve">1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D251FE" w:rsidRPr="00D251FE">
        <w:rPr>
          <w:rFonts w:ascii="Times New Roman" w:hAnsi="Times New Roman" w:cs="Times New Roman"/>
          <w:sz w:val="28"/>
          <w:szCs w:val="28"/>
        </w:rPr>
        <w:t>Уровень востребованности</w:t>
      </w:r>
      <w:r w:rsidR="00885F07" w:rsidRPr="00D251FE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AD17D1" w:rsidRPr="005E5BC8" w:rsidRDefault="00F73538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 w:rsidR="00D251FE">
        <w:rPr>
          <w:rFonts w:ascii="Times New Roman" w:hAnsi="Times New Roman" w:cs="Times New Roman"/>
          <w:sz w:val="28"/>
          <w:szCs w:val="28"/>
        </w:rPr>
        <w:t>ургутского района до 2030 года</w:t>
      </w:r>
      <w:r w:rsidR="00AD17D1">
        <w:rPr>
          <w:rFonts w:ascii="Times New Roman" w:hAnsi="Times New Roman" w:cs="Times New Roman"/>
          <w:sz w:val="28"/>
          <w:szCs w:val="28"/>
        </w:rPr>
        <w:t>,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AD17D1" w:rsidRPr="008615CF">
        <w:rPr>
          <w:rFonts w:ascii="Times New Roman" w:hAnsi="Times New Roman" w:cs="Times New Roman"/>
          <w:sz w:val="28"/>
          <w:szCs w:val="28"/>
        </w:rPr>
        <w:t>целям социально-экономической политики сельского поселения Локосово.</w:t>
      </w:r>
    </w:p>
    <w:p w:rsidR="00697D5D" w:rsidRDefault="00697D5D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F05890" w:rsidRDefault="005024D9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890">
        <w:rPr>
          <w:rFonts w:ascii="Times New Roman" w:hAnsi="Times New Roman" w:cs="Times New Roman"/>
          <w:sz w:val="28"/>
          <w:szCs w:val="28"/>
          <w:u w:val="single"/>
        </w:rPr>
        <w:t>Стимулирующие налоговые расходы</w:t>
      </w:r>
      <w:r w:rsidR="00F05890">
        <w:rPr>
          <w:rFonts w:ascii="Times New Roman" w:hAnsi="Times New Roman" w:cs="Times New Roman"/>
          <w:sz w:val="28"/>
          <w:szCs w:val="28"/>
        </w:rPr>
        <w:t>:</w:t>
      </w:r>
    </w:p>
    <w:p w:rsidR="004276A2" w:rsidRDefault="005E5BC8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890">
        <w:rPr>
          <w:rFonts w:ascii="Times New Roman" w:hAnsi="Times New Roman" w:cs="Times New Roman"/>
          <w:sz w:val="28"/>
          <w:szCs w:val="28"/>
        </w:rPr>
        <w:t>О</w:t>
      </w:r>
      <w:r w:rsidR="009B3C9A">
        <w:rPr>
          <w:rFonts w:ascii="Times New Roman" w:hAnsi="Times New Roman" w:cs="Times New Roman"/>
          <w:sz w:val="28"/>
          <w:szCs w:val="28"/>
        </w:rPr>
        <w:t>свобождение</w:t>
      </w:r>
      <w:r w:rsidR="00F05890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3673BB">
        <w:rPr>
          <w:rFonts w:ascii="Times New Roman" w:hAnsi="Times New Roman" w:cs="Times New Roman"/>
          <w:sz w:val="28"/>
          <w:szCs w:val="28"/>
        </w:rPr>
        <w:t>организаций</w:t>
      </w:r>
      <w:r w:rsidR="00F05890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3673BB">
        <w:rPr>
          <w:rFonts w:ascii="Times New Roman" w:hAnsi="Times New Roman" w:cs="Times New Roman"/>
          <w:sz w:val="28"/>
          <w:szCs w:val="28"/>
        </w:rPr>
        <w:t>х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 xml:space="preserve">сельского поселения Локосово </w:t>
      </w:r>
      <w:r w:rsidR="00F05890" w:rsidRPr="005D56D5">
        <w:rPr>
          <w:rFonts w:ascii="Times New Roman" w:hAnsi="Times New Roman" w:cs="Times New Roman"/>
          <w:sz w:val="28"/>
          <w:szCs w:val="28"/>
        </w:rPr>
        <w:t>в отношении земельных участков, подлежащих налогообложению по налоговой ставке - 1,5</w:t>
      </w:r>
      <w:r w:rsidR="00F058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налоговый период в сумме не менее </w:t>
      </w:r>
      <w:r w:rsidR="005756F8">
        <w:rPr>
          <w:rFonts w:ascii="Times New Roman" w:hAnsi="Times New Roman" w:cs="Times New Roman"/>
          <w:sz w:val="28"/>
          <w:szCs w:val="28"/>
        </w:rPr>
        <w:t>2</w:t>
      </w:r>
      <w:r w:rsidRPr="004276A2">
        <w:rPr>
          <w:rFonts w:ascii="Times New Roman" w:hAnsi="Times New Roman" w:cs="Times New Roman"/>
          <w:sz w:val="28"/>
          <w:szCs w:val="28"/>
        </w:rPr>
        <w:t>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20% от суммы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за три налоговых периода после регистрации организации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Локосово.</w:t>
      </w:r>
    </w:p>
    <w:p w:rsidR="00AA2AFB" w:rsidRDefault="00F05890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lastRenderedPageBreak/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AA2AFB">
        <w:rPr>
          <w:rFonts w:ascii="Times New Roman" w:hAnsi="Times New Roman" w:cs="Times New Roman"/>
          <w:sz w:val="28"/>
          <w:szCs w:val="28"/>
        </w:rPr>
        <w:t>0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2AFB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расходом.</w:t>
      </w:r>
    </w:p>
    <w:p w:rsidR="00AA2AFB" w:rsidRPr="00C64F97" w:rsidRDefault="004276A2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2E0D2B" w:rsidRPr="00C64F97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C64F97">
        <w:rPr>
          <w:rFonts w:ascii="Times New Roman" w:hAnsi="Times New Roman" w:cs="Times New Roman"/>
          <w:sz w:val="28"/>
          <w:szCs w:val="28"/>
        </w:rPr>
        <w:t>, что соответс</w:t>
      </w:r>
      <w:r w:rsidR="009B3C9A" w:rsidRPr="00C64F97">
        <w:rPr>
          <w:rFonts w:ascii="Times New Roman" w:hAnsi="Times New Roman" w:cs="Times New Roman"/>
          <w:sz w:val="28"/>
          <w:szCs w:val="28"/>
        </w:rPr>
        <w:t>твует   стратегической цели 3.3</w:t>
      </w:r>
      <w:r w:rsidRPr="00C64F97">
        <w:rPr>
          <w:rFonts w:ascii="Times New Roman" w:hAnsi="Times New Roman" w:cs="Times New Roman"/>
          <w:sz w:val="28"/>
          <w:szCs w:val="28"/>
        </w:rPr>
        <w:t xml:space="preserve"> «Эффекти</w:t>
      </w:r>
      <w:r w:rsidR="005C67B5" w:rsidRPr="00C64F97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C64F97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 w:rsidR="003673BB" w:rsidRPr="00C64F97">
        <w:rPr>
          <w:rFonts w:ascii="Times New Roman" w:hAnsi="Times New Roman" w:cs="Times New Roman"/>
          <w:sz w:val="28"/>
          <w:szCs w:val="28"/>
        </w:rPr>
        <w:t>ого развития Сургутского района</w:t>
      </w:r>
      <w:r w:rsidR="005E5BC8" w:rsidRPr="00C64F97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931FE2" w:rsidRPr="00C64F97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</w:t>
      </w:r>
      <w:r w:rsidR="003673BB" w:rsidRPr="00C64F97">
        <w:rPr>
          <w:rFonts w:ascii="Times New Roman" w:hAnsi="Times New Roman" w:cs="Times New Roman"/>
          <w:sz w:val="28"/>
          <w:szCs w:val="28"/>
        </w:rPr>
        <w:t>.</w:t>
      </w:r>
    </w:p>
    <w:p w:rsidR="004276A2" w:rsidRPr="00C64F97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756F8" w:rsidRPr="00C64F97">
        <w:rPr>
          <w:rFonts w:ascii="Times New Roman" w:hAnsi="Times New Roman" w:cs="Times New Roman"/>
          <w:sz w:val="28"/>
          <w:szCs w:val="28"/>
        </w:rPr>
        <w:t>поселения</w:t>
      </w:r>
      <w:r w:rsidRPr="00C64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A2" w:rsidRPr="00C64F97" w:rsidRDefault="003673BB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Согласно расчё</w:t>
      </w:r>
      <w:r w:rsidR="004276A2" w:rsidRPr="00C64F97">
        <w:rPr>
          <w:rFonts w:ascii="Times New Roman" w:hAnsi="Times New Roman" w:cs="Times New Roman"/>
          <w:sz w:val="28"/>
          <w:szCs w:val="28"/>
        </w:rPr>
        <w:t>тов куратора налогового расхода, установленные условия предоставления налоговой преференции обеспечивают только положительный бюджетный эффект.</w:t>
      </w:r>
    </w:p>
    <w:p w:rsid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82D7B" w:rsidRDefault="00A82BA9" w:rsidP="00F82D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2D7B" w:rsidRPr="009B3015">
        <w:rPr>
          <w:rFonts w:ascii="Times New Roman" w:hAnsi="Times New Roman" w:cs="Times New Roman"/>
          <w:sz w:val="28"/>
          <w:szCs w:val="28"/>
        </w:rPr>
        <w:t>Освобождени</w:t>
      </w:r>
      <w:r w:rsidR="00F82D7B">
        <w:rPr>
          <w:rFonts w:ascii="Times New Roman" w:hAnsi="Times New Roman" w:cs="Times New Roman"/>
          <w:sz w:val="28"/>
          <w:szCs w:val="28"/>
        </w:rPr>
        <w:t>е</w:t>
      </w:r>
      <w:r w:rsidR="00F82D7B" w:rsidRPr="009B3015">
        <w:rPr>
          <w:rFonts w:ascii="Times New Roman" w:hAnsi="Times New Roman" w:cs="Times New Roman"/>
          <w:sz w:val="28"/>
          <w:szCs w:val="28"/>
        </w:rPr>
        <w:t xml:space="preserve"> от уплаты налога в размере 50% организаци</w:t>
      </w:r>
      <w:r w:rsidR="00F82D7B">
        <w:rPr>
          <w:rFonts w:ascii="Times New Roman" w:hAnsi="Times New Roman" w:cs="Times New Roman"/>
          <w:sz w:val="28"/>
          <w:szCs w:val="28"/>
        </w:rPr>
        <w:t>й</w:t>
      </w:r>
      <w:r w:rsidR="00F82D7B" w:rsidRPr="009B3015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 </w:t>
      </w:r>
      <w:r w:rsidR="00F82D7B">
        <w:rPr>
          <w:rFonts w:ascii="Times New Roman" w:hAnsi="Times New Roman" w:cs="Times New Roman"/>
          <w:sz w:val="28"/>
          <w:szCs w:val="28"/>
        </w:rPr>
        <w:t>Объё</w:t>
      </w:r>
      <w:r w:rsidR="00F82D7B" w:rsidRPr="00F033CA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="00F82D7B" w:rsidRPr="00F033CA">
        <w:rPr>
          <w:rFonts w:ascii="Times New Roman" w:hAnsi="Times New Roman" w:cs="Times New Roman"/>
          <w:sz w:val="28"/>
          <w:szCs w:val="28"/>
        </w:rPr>
        <w:t xml:space="preserve">– </w:t>
      </w:r>
      <w:r w:rsidR="00F82D7B">
        <w:rPr>
          <w:rFonts w:ascii="Times New Roman" w:hAnsi="Times New Roman" w:cs="Times New Roman"/>
          <w:sz w:val="28"/>
          <w:szCs w:val="28"/>
        </w:rPr>
        <w:t>0</w:t>
      </w:r>
      <w:r w:rsidR="008D3DD7">
        <w:rPr>
          <w:rFonts w:ascii="Times New Roman" w:hAnsi="Times New Roman" w:cs="Times New Roman"/>
          <w:sz w:val="28"/>
          <w:szCs w:val="28"/>
        </w:rPr>
        <w:t>,0</w:t>
      </w:r>
      <w:r w:rsidR="00F82D7B"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 расходом.</w:t>
      </w:r>
    </w:p>
    <w:p w:rsidR="00F82D7B" w:rsidRDefault="00F82D7B" w:rsidP="00F82D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расход обеспечивает привлечение новых хозяйствующих субъектов, поддержку инвестиционной деятельности на территории сельского поселения Локосово,</w:t>
      </w:r>
      <w:r w:rsidR="008D3DD7">
        <w:rPr>
          <w:rFonts w:ascii="Times New Roman" w:hAnsi="Times New Roman" w:cs="Times New Roman"/>
          <w:sz w:val="28"/>
          <w:szCs w:val="28"/>
        </w:rPr>
        <w:t xml:space="preserve"> </w:t>
      </w:r>
      <w:r w:rsidRPr="00333413">
        <w:rPr>
          <w:rFonts w:ascii="Times New Roman" w:hAnsi="Times New Roman" w:cs="Times New Roman"/>
          <w:sz w:val="28"/>
          <w:szCs w:val="28"/>
        </w:rPr>
        <w:t xml:space="preserve">что соответствует стратегической цели </w:t>
      </w:r>
      <w:r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Конкурентоспособная и инновационная 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2736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7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Сургутского района до 2030 года, целям социально-экономической политики сельского поселения Локосово;</w:t>
      </w:r>
    </w:p>
    <w:p w:rsidR="00F82D7B" w:rsidRPr="00C52E48" w:rsidRDefault="00F82D7B" w:rsidP="00F82D7B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эффективность от предоставления данного налогового расхода выражается в развитии экономики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характеризуется приростом инвестиций в основной капитал, что обеспечивает расширение рынка труда, увеличение отчислений в бюджетную систему, обеспечение наращивание доходной базы бюджета сельского поселения.</w:t>
      </w:r>
    </w:p>
    <w:p w:rsidR="00F82D7B" w:rsidRPr="00C52E48" w:rsidRDefault="00F82D7B" w:rsidP="0046626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82D7B" w:rsidRPr="00C52E48" w:rsidRDefault="00466269" w:rsidP="0046626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D7B" w:rsidRPr="009B3015">
        <w:rPr>
          <w:rFonts w:ascii="Times New Roman" w:hAnsi="Times New Roman" w:cs="Times New Roman"/>
          <w:sz w:val="28"/>
          <w:szCs w:val="28"/>
        </w:rPr>
        <w:t>. Освобождени</w:t>
      </w:r>
      <w:r w:rsidR="00F82D7B">
        <w:rPr>
          <w:rFonts w:ascii="Times New Roman" w:hAnsi="Times New Roman" w:cs="Times New Roman"/>
          <w:sz w:val="28"/>
          <w:szCs w:val="28"/>
        </w:rPr>
        <w:t>е</w:t>
      </w:r>
      <w:r w:rsidR="00F82D7B" w:rsidRPr="009B3015">
        <w:rPr>
          <w:rFonts w:ascii="Times New Roman" w:hAnsi="Times New Roman" w:cs="Times New Roman"/>
          <w:sz w:val="28"/>
          <w:szCs w:val="28"/>
        </w:rPr>
        <w:t xml:space="preserve"> от уплаты налога в размере 30%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2D7B" w:rsidRPr="009B3015">
        <w:rPr>
          <w:rFonts w:ascii="Times New Roman" w:hAnsi="Times New Roman" w:cs="Times New Roman"/>
          <w:sz w:val="28"/>
          <w:szCs w:val="28"/>
        </w:rPr>
        <w:t>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</w:t>
      </w:r>
      <w:r w:rsidR="00F82D7B" w:rsidRPr="00C52E48">
        <w:rPr>
          <w:rFonts w:ascii="Times New Roman" w:hAnsi="Times New Roman" w:cs="Times New Roman"/>
          <w:sz w:val="28"/>
          <w:szCs w:val="28"/>
        </w:rPr>
        <w:t xml:space="preserve">. </w:t>
      </w:r>
      <w:r w:rsidR="00F82D7B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налогового расхода составил </w:t>
      </w:r>
      <w:r w:rsidR="00F82D7B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0,0 тыс. рублей, никто из налогоплательщиков не воспользовался налоговым расходом.</w:t>
      </w:r>
    </w:p>
    <w:p w:rsidR="00F82D7B" w:rsidRPr="00C52E48" w:rsidRDefault="00F82D7B" w:rsidP="0046626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соответствует   стратегической цели 3.1: «Конкурентоспособная и инновационная экономика» стратегии социально-экономического развития Сургутского района до 2030 года, целям социально-экономической политики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D7B" w:rsidRPr="00C52E48" w:rsidRDefault="00F82D7B" w:rsidP="0046626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эффективность от предоставления данного налогового расхода выражается в развитии экономики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характеризуется приростом инвестиций в основной капитал, что обеспечивает расширение рынка труда, увеличение отчислений в бюджетную систему, наращивание доходной базы бюджета сельского поселения.</w:t>
      </w:r>
    </w:p>
    <w:p w:rsidR="00F82D7B" w:rsidRPr="00C52E48" w:rsidRDefault="00F82D7B" w:rsidP="0046626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05890" w:rsidRDefault="00466269" w:rsidP="00AA2A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BC8">
        <w:rPr>
          <w:rFonts w:ascii="Times New Roman" w:hAnsi="Times New Roman" w:cs="Times New Roman"/>
          <w:sz w:val="28"/>
          <w:szCs w:val="28"/>
        </w:rPr>
        <w:t xml:space="preserve">. </w:t>
      </w:r>
      <w:r w:rsidR="00E6779E">
        <w:rPr>
          <w:rFonts w:ascii="Times New Roman" w:hAnsi="Times New Roman" w:cs="Times New Roman"/>
          <w:sz w:val="28"/>
          <w:szCs w:val="28"/>
        </w:rPr>
        <w:t>У</w:t>
      </w:r>
      <w:r w:rsidR="009B3C9A">
        <w:rPr>
          <w:rFonts w:ascii="Times New Roman" w:hAnsi="Times New Roman" w:cs="Times New Roman"/>
          <w:sz w:val="28"/>
          <w:szCs w:val="28"/>
        </w:rPr>
        <w:t>становление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по земельному налогу в размере </w:t>
      </w:r>
      <w:r w:rsidR="00D26843">
        <w:rPr>
          <w:rFonts w:ascii="Times New Roman" w:hAnsi="Times New Roman" w:cs="Times New Roman"/>
          <w:sz w:val="28"/>
          <w:szCs w:val="28"/>
        </w:rPr>
        <w:t>0,</w:t>
      </w:r>
      <w:r w:rsidR="00F05890" w:rsidRPr="005D56D5">
        <w:rPr>
          <w:rFonts w:ascii="Times New Roman" w:hAnsi="Times New Roman" w:cs="Times New Roman"/>
          <w:sz w:val="28"/>
          <w:szCs w:val="28"/>
        </w:rPr>
        <w:t>0</w:t>
      </w:r>
      <w:r w:rsidR="00D26843">
        <w:rPr>
          <w:rFonts w:ascii="Times New Roman" w:hAnsi="Times New Roman" w:cs="Times New Roman"/>
          <w:sz w:val="28"/>
          <w:szCs w:val="28"/>
        </w:rPr>
        <w:t>3</w:t>
      </w:r>
      <w:r w:rsidR="00F05890" w:rsidRPr="005D56D5">
        <w:rPr>
          <w:rFonts w:ascii="Times New Roman" w:hAnsi="Times New Roman" w:cs="Times New Roman"/>
          <w:sz w:val="28"/>
          <w:szCs w:val="28"/>
        </w:rPr>
        <w:t>% в отношении зе</w:t>
      </w:r>
      <w:r w:rsidR="009B3C9A">
        <w:rPr>
          <w:rFonts w:ascii="Times New Roman" w:hAnsi="Times New Roman" w:cs="Times New Roman"/>
          <w:sz w:val="28"/>
          <w:szCs w:val="28"/>
        </w:rPr>
        <w:t>мельных участков, отнесё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нных к землям </w:t>
      </w:r>
      <w:r w:rsidR="00D26843" w:rsidRPr="00D26843">
        <w:rPr>
          <w:rFonts w:ascii="Times New Roman" w:hAnsi="Times New Roman" w:cs="Times New Roman"/>
          <w:sz w:val="28"/>
          <w:szCs w:val="28"/>
        </w:rPr>
        <w:t>зон сельскохозяйственного использования в населенных пунктах и используемых для сельскохозяйственного производства</w:t>
      </w:r>
      <w:r w:rsidR="00F05890">
        <w:rPr>
          <w:rFonts w:ascii="Times New Roman" w:hAnsi="Times New Roman" w:cs="Times New Roman"/>
          <w:sz w:val="28"/>
          <w:szCs w:val="28"/>
        </w:rPr>
        <w:t>.</w:t>
      </w:r>
    </w:p>
    <w:p w:rsidR="00D26843" w:rsidRDefault="00D2684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66B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никто из налогоплательщиков не воспользовался налоговым расходом.</w:t>
      </w:r>
    </w:p>
    <w:p w:rsidR="00487FB3" w:rsidRPr="00990E8F" w:rsidRDefault="00487FB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</w:t>
      </w:r>
      <w:r w:rsidR="00581D41" w:rsidRPr="00990E8F">
        <w:rPr>
          <w:rFonts w:ascii="Times New Roman" w:hAnsi="Times New Roman" w:cs="Times New Roman"/>
          <w:sz w:val="28"/>
          <w:szCs w:val="28"/>
        </w:rPr>
        <w:t>т</w:t>
      </w:r>
      <w:r w:rsidRPr="00990E8F">
        <w:rPr>
          <w:rFonts w:ascii="Times New Roman" w:hAnsi="Times New Roman" w:cs="Times New Roman"/>
          <w:sz w:val="28"/>
          <w:szCs w:val="28"/>
        </w:rPr>
        <w:t xml:space="preserve"> высвобождению денежных средств, которые могут направляться налогоплательщиками на развитие производства.</w:t>
      </w:r>
    </w:p>
    <w:p w:rsidR="00487FB3" w:rsidRPr="00990E8F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обеспечении поддержки и стимулировании сельскохозяйственного производства на территории муниципального образования за счёт снижения налоговой нагрузки, что соответствует</w:t>
      </w:r>
      <w:r w:rsidR="00C966B7">
        <w:rPr>
          <w:rFonts w:ascii="Times New Roman" w:hAnsi="Times New Roman" w:cs="Times New Roman"/>
          <w:sz w:val="28"/>
          <w:szCs w:val="28"/>
        </w:rPr>
        <w:t xml:space="preserve"> </w:t>
      </w:r>
      <w:r w:rsidRPr="00990E8F">
        <w:rPr>
          <w:rFonts w:ascii="Times New Roman" w:hAnsi="Times New Roman" w:cs="Times New Roman"/>
          <w:sz w:val="28"/>
          <w:szCs w:val="28"/>
        </w:rPr>
        <w:t>стратегической цели 3.1 «Конкурентоспособная и инновационная экономи</w:t>
      </w:r>
      <w:r w:rsidR="000A2DDE" w:rsidRPr="00990E8F">
        <w:rPr>
          <w:rFonts w:ascii="Times New Roman" w:hAnsi="Times New Roman" w:cs="Times New Roman"/>
          <w:sz w:val="28"/>
          <w:szCs w:val="28"/>
        </w:rPr>
        <w:t>я</w:t>
      </w:r>
      <w:r w:rsidRPr="00990E8F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Сургутского района до 2030 года, целям социально-экономической политики сельского поселения Локосово.</w:t>
      </w:r>
    </w:p>
    <w:p w:rsidR="00487FB3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466269" w:rsidRDefault="00466269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FB" w:rsidRPr="00AA2AFB" w:rsidRDefault="00AA2AFB" w:rsidP="004662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AA2AFB">
        <w:rPr>
          <w:rFonts w:ascii="Times New Roman" w:hAnsi="Times New Roman" w:cs="Times New Roman"/>
          <w:sz w:val="28"/>
          <w:szCs w:val="28"/>
        </w:rPr>
        <w:t>будут учтены</w:t>
      </w:r>
      <w:r w:rsidR="009D3D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AA2AFB">
        <w:rPr>
          <w:rFonts w:ascii="Times New Roman" w:hAnsi="Times New Roman" w:cs="Times New Roman"/>
          <w:sz w:val="28"/>
          <w:szCs w:val="28"/>
        </w:rPr>
        <w:t>:</w:t>
      </w:r>
    </w:p>
    <w:p w:rsidR="00AA2AFB" w:rsidRPr="00AA2AFB" w:rsidRDefault="00AA2AFB" w:rsidP="004662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="000F4A7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A2AFB" w:rsidRPr="00AA2AFB" w:rsidRDefault="00AA2AFB" w:rsidP="004662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9B3C9A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</w:t>
      </w:r>
      <w:r w:rsidR="00935A6A">
        <w:rPr>
          <w:rFonts w:ascii="Times New Roman" w:hAnsi="Times New Roman" w:cs="Times New Roman"/>
          <w:sz w:val="28"/>
          <w:szCs w:val="28"/>
        </w:rPr>
        <w:t xml:space="preserve"> льгот,</w:t>
      </w:r>
      <w:r w:rsidR="00C966B7">
        <w:rPr>
          <w:rFonts w:ascii="Times New Roman" w:hAnsi="Times New Roman" w:cs="Times New Roman"/>
          <w:sz w:val="28"/>
          <w:szCs w:val="28"/>
        </w:rPr>
        <w:t xml:space="preserve"> </w:t>
      </w:r>
      <w:r w:rsidR="009B3C9A">
        <w:rPr>
          <w:rFonts w:ascii="Times New Roman" w:hAnsi="Times New Roman" w:cs="Times New Roman"/>
          <w:sz w:val="28"/>
          <w:szCs w:val="28"/>
        </w:rPr>
        <w:t>преференций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024D9" w:rsidRDefault="009B3C9A" w:rsidP="004662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AA2AFB">
        <w:rPr>
          <w:rFonts w:ascii="Times New Roman" w:hAnsi="Times New Roman" w:cs="Times New Roman"/>
          <w:sz w:val="28"/>
          <w:szCs w:val="28"/>
        </w:rPr>
        <w:t>т об оценке налоговых расходов за 202</w:t>
      </w:r>
      <w:r w:rsidR="00F56DE4">
        <w:rPr>
          <w:rFonts w:ascii="Times New Roman" w:hAnsi="Times New Roman" w:cs="Times New Roman"/>
          <w:sz w:val="28"/>
          <w:szCs w:val="28"/>
        </w:rPr>
        <w:t>1</w:t>
      </w:r>
      <w:r w:rsidR="00AA2AFB" w:rsidRPr="00AA2AFB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к настоящей аналитической записке.</w:t>
      </w:r>
    </w:p>
    <w:p w:rsidR="000F1199" w:rsidRDefault="00687BAA" w:rsidP="004662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5C4C30" w:rsidRDefault="005C4C30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199" w:rsidRDefault="000F1199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30.09.202</w:t>
      </w:r>
      <w:r w:rsidR="00F56DE4">
        <w:rPr>
          <w:rFonts w:ascii="Times New Roman" w:hAnsi="Times New Roman" w:cs="Times New Roman"/>
          <w:sz w:val="28"/>
          <w:szCs w:val="28"/>
        </w:rPr>
        <w:t>2</w:t>
      </w:r>
    </w:p>
    <w:sectPr w:rsidR="000F1199" w:rsidSect="00E57A49">
      <w:footerReference w:type="default" r:id="rId6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EA" w:rsidRDefault="005808EA" w:rsidP="00E57A49">
      <w:pPr>
        <w:spacing w:after="0" w:line="240" w:lineRule="auto"/>
      </w:pPr>
      <w:r>
        <w:separator/>
      </w:r>
    </w:p>
  </w:endnote>
  <w:endnote w:type="continuationSeparator" w:id="1">
    <w:p w:rsidR="005808EA" w:rsidRDefault="005808EA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40330"/>
    </w:sdtPr>
    <w:sdtContent>
      <w:p w:rsidR="004117F4" w:rsidRDefault="002626E5">
        <w:pPr>
          <w:pStyle w:val="a9"/>
          <w:jc w:val="right"/>
        </w:pPr>
        <w:r>
          <w:fldChar w:fldCharType="begin"/>
        </w:r>
        <w:r w:rsidR="009933E5">
          <w:instrText>PAGE   \* MERGEFORMAT</w:instrText>
        </w:r>
        <w:r>
          <w:fldChar w:fldCharType="separate"/>
        </w:r>
        <w:r w:rsidR="005709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F4" w:rsidRDefault="0041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EA" w:rsidRDefault="005808EA" w:rsidP="00E57A49">
      <w:pPr>
        <w:spacing w:after="0" w:line="240" w:lineRule="auto"/>
      </w:pPr>
      <w:r>
        <w:separator/>
      </w:r>
    </w:p>
  </w:footnote>
  <w:footnote w:type="continuationSeparator" w:id="1">
    <w:p w:rsidR="005808EA" w:rsidRDefault="005808EA" w:rsidP="00E5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C5"/>
    <w:rsid w:val="0000441B"/>
    <w:rsid w:val="00010648"/>
    <w:rsid w:val="00045C39"/>
    <w:rsid w:val="00081538"/>
    <w:rsid w:val="000816F0"/>
    <w:rsid w:val="00086535"/>
    <w:rsid w:val="000931A5"/>
    <w:rsid w:val="000A2DDE"/>
    <w:rsid w:val="000B7EB6"/>
    <w:rsid w:val="000E5404"/>
    <w:rsid w:val="000F1199"/>
    <w:rsid w:val="000F4A73"/>
    <w:rsid w:val="00113A6A"/>
    <w:rsid w:val="00122C6F"/>
    <w:rsid w:val="00122D33"/>
    <w:rsid w:val="001231C3"/>
    <w:rsid w:val="00124D11"/>
    <w:rsid w:val="0015155F"/>
    <w:rsid w:val="00172A6A"/>
    <w:rsid w:val="0018304C"/>
    <w:rsid w:val="00192856"/>
    <w:rsid w:val="001976F9"/>
    <w:rsid w:val="0019786F"/>
    <w:rsid w:val="001C2E4D"/>
    <w:rsid w:val="001F0F40"/>
    <w:rsid w:val="001F7D71"/>
    <w:rsid w:val="0020223D"/>
    <w:rsid w:val="00203E21"/>
    <w:rsid w:val="002045BD"/>
    <w:rsid w:val="00216A43"/>
    <w:rsid w:val="002446B3"/>
    <w:rsid w:val="002626E5"/>
    <w:rsid w:val="00263E68"/>
    <w:rsid w:val="00277081"/>
    <w:rsid w:val="00283324"/>
    <w:rsid w:val="00286C9C"/>
    <w:rsid w:val="002A1046"/>
    <w:rsid w:val="002A3907"/>
    <w:rsid w:val="002A6E82"/>
    <w:rsid w:val="002B5C9B"/>
    <w:rsid w:val="002C68C4"/>
    <w:rsid w:val="002D02F4"/>
    <w:rsid w:val="002D1E05"/>
    <w:rsid w:val="002D6F88"/>
    <w:rsid w:val="002E0D2B"/>
    <w:rsid w:val="002F407B"/>
    <w:rsid w:val="002F6A64"/>
    <w:rsid w:val="002F73A9"/>
    <w:rsid w:val="002F75C5"/>
    <w:rsid w:val="00302B4A"/>
    <w:rsid w:val="0030311B"/>
    <w:rsid w:val="003257E8"/>
    <w:rsid w:val="00325C93"/>
    <w:rsid w:val="00332565"/>
    <w:rsid w:val="00333413"/>
    <w:rsid w:val="0035714D"/>
    <w:rsid w:val="003673BB"/>
    <w:rsid w:val="00372A8D"/>
    <w:rsid w:val="003940E8"/>
    <w:rsid w:val="00394ABD"/>
    <w:rsid w:val="003D193E"/>
    <w:rsid w:val="003D538D"/>
    <w:rsid w:val="004117AC"/>
    <w:rsid w:val="004117F4"/>
    <w:rsid w:val="004276A2"/>
    <w:rsid w:val="00434ADD"/>
    <w:rsid w:val="00466269"/>
    <w:rsid w:val="00486D4F"/>
    <w:rsid w:val="00487886"/>
    <w:rsid w:val="00487FB3"/>
    <w:rsid w:val="004968C4"/>
    <w:rsid w:val="00497282"/>
    <w:rsid w:val="004B7255"/>
    <w:rsid w:val="004B7F7A"/>
    <w:rsid w:val="004C35E4"/>
    <w:rsid w:val="004F3963"/>
    <w:rsid w:val="004F4AB0"/>
    <w:rsid w:val="00502321"/>
    <w:rsid w:val="005024D9"/>
    <w:rsid w:val="00544AB8"/>
    <w:rsid w:val="00561D9F"/>
    <w:rsid w:val="005709A3"/>
    <w:rsid w:val="005756F8"/>
    <w:rsid w:val="005808EA"/>
    <w:rsid w:val="00581D41"/>
    <w:rsid w:val="005A4B20"/>
    <w:rsid w:val="005C4C30"/>
    <w:rsid w:val="005C67B5"/>
    <w:rsid w:val="005D0B14"/>
    <w:rsid w:val="005D56D5"/>
    <w:rsid w:val="005D581C"/>
    <w:rsid w:val="005E5BC8"/>
    <w:rsid w:val="005E7BB7"/>
    <w:rsid w:val="005F303C"/>
    <w:rsid w:val="005F69A8"/>
    <w:rsid w:val="005F6A91"/>
    <w:rsid w:val="006174FF"/>
    <w:rsid w:val="006232A3"/>
    <w:rsid w:val="00632C57"/>
    <w:rsid w:val="0064535A"/>
    <w:rsid w:val="00646118"/>
    <w:rsid w:val="00657BEB"/>
    <w:rsid w:val="006613EE"/>
    <w:rsid w:val="00670019"/>
    <w:rsid w:val="0067460E"/>
    <w:rsid w:val="0068406A"/>
    <w:rsid w:val="00686129"/>
    <w:rsid w:val="00687BAA"/>
    <w:rsid w:val="00697D5D"/>
    <w:rsid w:val="00697E14"/>
    <w:rsid w:val="006E1DEA"/>
    <w:rsid w:val="0072042E"/>
    <w:rsid w:val="007348B5"/>
    <w:rsid w:val="00744F5D"/>
    <w:rsid w:val="0075409D"/>
    <w:rsid w:val="0075574C"/>
    <w:rsid w:val="00764815"/>
    <w:rsid w:val="0077030F"/>
    <w:rsid w:val="00774B7D"/>
    <w:rsid w:val="00781616"/>
    <w:rsid w:val="00790535"/>
    <w:rsid w:val="007960F2"/>
    <w:rsid w:val="007B3CE6"/>
    <w:rsid w:val="007B5054"/>
    <w:rsid w:val="007C5B9B"/>
    <w:rsid w:val="007D5D94"/>
    <w:rsid w:val="007E23FC"/>
    <w:rsid w:val="007E6B46"/>
    <w:rsid w:val="007F69ED"/>
    <w:rsid w:val="007F7DFF"/>
    <w:rsid w:val="00805CC4"/>
    <w:rsid w:val="00806B75"/>
    <w:rsid w:val="00833690"/>
    <w:rsid w:val="00834073"/>
    <w:rsid w:val="00837D3A"/>
    <w:rsid w:val="00853E41"/>
    <w:rsid w:val="008615CF"/>
    <w:rsid w:val="00863862"/>
    <w:rsid w:val="00885F07"/>
    <w:rsid w:val="008A01D8"/>
    <w:rsid w:val="008D3DD7"/>
    <w:rsid w:val="00931FE2"/>
    <w:rsid w:val="00935A6A"/>
    <w:rsid w:val="00940734"/>
    <w:rsid w:val="00953E67"/>
    <w:rsid w:val="00973B6B"/>
    <w:rsid w:val="00974C1B"/>
    <w:rsid w:val="009803E2"/>
    <w:rsid w:val="0098520B"/>
    <w:rsid w:val="00990E8F"/>
    <w:rsid w:val="009933E5"/>
    <w:rsid w:val="009A4F08"/>
    <w:rsid w:val="009B3015"/>
    <w:rsid w:val="009B3C9A"/>
    <w:rsid w:val="009B5FE6"/>
    <w:rsid w:val="009D23AE"/>
    <w:rsid w:val="009D3DF9"/>
    <w:rsid w:val="009E21C2"/>
    <w:rsid w:val="009E6BA3"/>
    <w:rsid w:val="009F3FA8"/>
    <w:rsid w:val="00A01066"/>
    <w:rsid w:val="00A146BE"/>
    <w:rsid w:val="00A21183"/>
    <w:rsid w:val="00A23DEA"/>
    <w:rsid w:val="00A31660"/>
    <w:rsid w:val="00A33E82"/>
    <w:rsid w:val="00A344E1"/>
    <w:rsid w:val="00A35ECD"/>
    <w:rsid w:val="00A37ACF"/>
    <w:rsid w:val="00A509DB"/>
    <w:rsid w:val="00A82BA9"/>
    <w:rsid w:val="00A92B02"/>
    <w:rsid w:val="00A94F9C"/>
    <w:rsid w:val="00AA2AFB"/>
    <w:rsid w:val="00AB22A8"/>
    <w:rsid w:val="00AB60B0"/>
    <w:rsid w:val="00AC0D43"/>
    <w:rsid w:val="00AD17D1"/>
    <w:rsid w:val="00AD5934"/>
    <w:rsid w:val="00AE1A75"/>
    <w:rsid w:val="00AE69CA"/>
    <w:rsid w:val="00AF010C"/>
    <w:rsid w:val="00B01DB5"/>
    <w:rsid w:val="00B20DFE"/>
    <w:rsid w:val="00B23E3F"/>
    <w:rsid w:val="00B3489F"/>
    <w:rsid w:val="00B569E0"/>
    <w:rsid w:val="00B81FBA"/>
    <w:rsid w:val="00B94596"/>
    <w:rsid w:val="00BA0B94"/>
    <w:rsid w:val="00BA5DD2"/>
    <w:rsid w:val="00BA661C"/>
    <w:rsid w:val="00BB0B52"/>
    <w:rsid w:val="00BB4EB4"/>
    <w:rsid w:val="00BD7B69"/>
    <w:rsid w:val="00C10116"/>
    <w:rsid w:val="00C20502"/>
    <w:rsid w:val="00C52E48"/>
    <w:rsid w:val="00C562C5"/>
    <w:rsid w:val="00C64F97"/>
    <w:rsid w:val="00C92D78"/>
    <w:rsid w:val="00C95A88"/>
    <w:rsid w:val="00C966B7"/>
    <w:rsid w:val="00CA105E"/>
    <w:rsid w:val="00CB064F"/>
    <w:rsid w:val="00CB780E"/>
    <w:rsid w:val="00CC6329"/>
    <w:rsid w:val="00CF4817"/>
    <w:rsid w:val="00D1435A"/>
    <w:rsid w:val="00D22224"/>
    <w:rsid w:val="00D24082"/>
    <w:rsid w:val="00D24B33"/>
    <w:rsid w:val="00D251FE"/>
    <w:rsid w:val="00D26843"/>
    <w:rsid w:val="00D40EC7"/>
    <w:rsid w:val="00D608BC"/>
    <w:rsid w:val="00D60BBB"/>
    <w:rsid w:val="00D97040"/>
    <w:rsid w:val="00DA4637"/>
    <w:rsid w:val="00DA6F9C"/>
    <w:rsid w:val="00DC07AD"/>
    <w:rsid w:val="00DC0E10"/>
    <w:rsid w:val="00DC2E3F"/>
    <w:rsid w:val="00DE3E20"/>
    <w:rsid w:val="00DF2877"/>
    <w:rsid w:val="00DF53C3"/>
    <w:rsid w:val="00E029F0"/>
    <w:rsid w:val="00E0721B"/>
    <w:rsid w:val="00E1203D"/>
    <w:rsid w:val="00E24415"/>
    <w:rsid w:val="00E57A49"/>
    <w:rsid w:val="00E6494C"/>
    <w:rsid w:val="00E66164"/>
    <w:rsid w:val="00E66C50"/>
    <w:rsid w:val="00E6779E"/>
    <w:rsid w:val="00E9407A"/>
    <w:rsid w:val="00E964C3"/>
    <w:rsid w:val="00E9652B"/>
    <w:rsid w:val="00E97EF6"/>
    <w:rsid w:val="00EA0E5B"/>
    <w:rsid w:val="00EB6F4D"/>
    <w:rsid w:val="00EC3711"/>
    <w:rsid w:val="00EC53E0"/>
    <w:rsid w:val="00EE2888"/>
    <w:rsid w:val="00EE577D"/>
    <w:rsid w:val="00EF25E4"/>
    <w:rsid w:val="00F033CA"/>
    <w:rsid w:val="00F05890"/>
    <w:rsid w:val="00F063A3"/>
    <w:rsid w:val="00F35C6A"/>
    <w:rsid w:val="00F42C3F"/>
    <w:rsid w:val="00F434F7"/>
    <w:rsid w:val="00F46EFE"/>
    <w:rsid w:val="00F56DE4"/>
    <w:rsid w:val="00F73538"/>
    <w:rsid w:val="00F82D7B"/>
    <w:rsid w:val="00FA0667"/>
    <w:rsid w:val="00FB7A98"/>
    <w:rsid w:val="00FC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Бухгалтерия</cp:lastModifiedBy>
  <cp:revision>179</cp:revision>
  <cp:lastPrinted>2021-09-29T10:39:00Z</cp:lastPrinted>
  <dcterms:created xsi:type="dcterms:W3CDTF">2021-09-24T11:42:00Z</dcterms:created>
  <dcterms:modified xsi:type="dcterms:W3CDTF">2022-10-04T05:27:00Z</dcterms:modified>
</cp:coreProperties>
</file>